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7D" w:rsidRPr="00DF2C7D" w:rsidRDefault="00DF2C7D" w:rsidP="00DF2C7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OLE_LINK3"/>
      <w:bookmarkStart w:id="1" w:name="OLE_LINK4"/>
      <w:bookmarkStart w:id="2" w:name="_GoBack"/>
      <w:bookmarkEnd w:id="2"/>
      <w:r w:rsidRPr="00DF2C7D">
        <w:rPr>
          <w:rFonts w:ascii="Times New Roman" w:eastAsia="Times New Roman" w:hAnsi="Times New Roman" w:cs="Times New Roman"/>
          <w:sz w:val="24"/>
          <w:szCs w:val="24"/>
          <w:lang w:eastAsia="ru-RU"/>
        </w:rPr>
        <w:t>ЗАКОН РЕСПУБЛИКИ БЕЛАРУСЬ</w:t>
      </w:r>
    </w:p>
    <w:bookmarkEnd w:id="0"/>
    <w:bookmarkEnd w:id="1"/>
    <w:p w:rsidR="00DF2C7D" w:rsidRPr="00DF2C7D" w:rsidRDefault="00DF2C7D" w:rsidP="00DF2C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января 2002 г. № 90-З</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bookmarkStart w:id="3" w:name="OLE_LINK1"/>
      <w:bookmarkStart w:id="4" w:name="OLE_LINK2"/>
      <w:r w:rsidRPr="00DF2C7D">
        <w:rPr>
          <w:rFonts w:ascii="Times New Roman" w:eastAsia="Times New Roman" w:hAnsi="Times New Roman" w:cs="Times New Roman"/>
          <w:sz w:val="24"/>
          <w:szCs w:val="24"/>
          <w:lang w:eastAsia="ru-RU"/>
        </w:rPr>
        <w:t>О защите прав потребителей</w:t>
      </w:r>
    </w:p>
    <w:bookmarkEnd w:id="3"/>
    <w:bookmarkEnd w:id="4"/>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Принят</w:t>
      </w:r>
      <w:proofErr w:type="gramEnd"/>
      <w:r w:rsidRPr="00DF2C7D">
        <w:rPr>
          <w:rFonts w:ascii="Times New Roman" w:eastAsia="Times New Roman" w:hAnsi="Times New Roman" w:cs="Times New Roman"/>
          <w:sz w:val="24"/>
          <w:szCs w:val="24"/>
          <w:lang w:eastAsia="ru-RU"/>
        </w:rPr>
        <w:t xml:space="preserve"> Палатой представителей 5 декабря 2001 года</w:t>
      </w:r>
      <w:r w:rsidRPr="00DF2C7D">
        <w:rPr>
          <w:rFonts w:ascii="Times New Roman" w:eastAsia="Times New Roman" w:hAnsi="Times New Roman" w:cs="Times New Roman"/>
          <w:sz w:val="24"/>
          <w:szCs w:val="24"/>
          <w:lang w:eastAsia="ru-RU"/>
        </w:rPr>
        <w:br/>
        <w:t>Одобрен Советом Республики 20 декабря 2001 года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Изменения и дополнения: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bookmarkStart w:id="5" w:name="OLE_LINK5"/>
      <w:bookmarkStart w:id="6" w:name="OLE_LINK6"/>
      <w:r w:rsidRPr="00DF2C7D">
        <w:rPr>
          <w:rFonts w:ascii="Times New Roman" w:eastAsia="Times New Roman" w:hAnsi="Times New Roman" w:cs="Times New Roman"/>
          <w:sz w:val="24"/>
          <w:szCs w:val="24"/>
          <w:lang w:eastAsia="ru-RU"/>
        </w:rPr>
        <w:t>Закон Республики Беларусь от 4 января 2003 г. № 183-З (Национальный реестр правовых актов Республики Беларусь, 2003 г., № 8, 2/932) &lt;H10300183&gt;;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8 июля 2008 г. № 366-З (Национальный реестр правовых актов Республики Беларусь, 2008 г., № 170, 2/1463) – новая редакция &lt;H10800366&gt;;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 мая 2012 г. № 353-З (Национальный реестр правовых актов Республики Беларусь, 2012 г., № 52, 2/1905) &lt;H11200353&gt;;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bookmarkEnd w:id="5"/>
    <w:bookmarkEnd w:id="6"/>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1</w:t>
      </w:r>
      <w:r w:rsidRPr="00DF2C7D">
        <w:rPr>
          <w:rFonts w:ascii="Times New Roman" w:eastAsia="Times New Roman" w:hAnsi="Times New Roman" w:cs="Times New Roman"/>
          <w:sz w:val="24"/>
          <w:szCs w:val="24"/>
          <w:lang w:eastAsia="ru-RU"/>
        </w:rPr>
        <w:br/>
        <w:t>ОБЩИЕ ПОЛОЖЕНИЯ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 Основные термины и их определения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настоящем Законе применяются следующие основные термины и их определения: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 xml:space="preserve">документ, подтверждающий факт приобретения товара (выполнения работы, оказания услуги), – кассовый (товарный) чек либо квитанция к приходному кассовому ордеру, </w:t>
      </w:r>
      <w:r w:rsidRPr="00DF2C7D">
        <w:rPr>
          <w:rFonts w:ascii="Times New Roman" w:eastAsia="Times New Roman" w:hAnsi="Times New Roman" w:cs="Times New Roman"/>
          <w:sz w:val="24"/>
          <w:szCs w:val="24"/>
          <w:lang w:eastAsia="ru-RU"/>
        </w:rPr>
        <w:lastRenderedPageBreak/>
        <w:t>квитанция к отрывному талону,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(работы, услуги), стоимости товара (работы, услуги), дате приобретения товара (сроке выполнения работы, периоде оказания услуги), продавце (исполнителе), оформленный в порядке, утверждаемом</w:t>
      </w:r>
      <w:proofErr w:type="gramEnd"/>
      <w:r w:rsidRPr="00DF2C7D">
        <w:rPr>
          <w:rFonts w:ascii="Times New Roman" w:eastAsia="Times New Roman" w:hAnsi="Times New Roman" w:cs="Times New Roman"/>
          <w:sz w:val="24"/>
          <w:szCs w:val="24"/>
          <w:lang w:eastAsia="ru-RU"/>
        </w:rPr>
        <w:t xml:space="preserve"> Министерством торговли Республики Беларусь, если иной порядок не предусмотрен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изготовитель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или производящее товары (за исключением подакцизных товаров, товаров, подлежащих маркировке контрольными (идентификационными) знаками), отнесенные к товарным группам, определенным законодательством, для последующей их разовой реализации на торговых местах на</w:t>
      </w:r>
      <w:proofErr w:type="gramEnd"/>
      <w:r w:rsidRPr="00DF2C7D">
        <w:rPr>
          <w:rFonts w:ascii="Times New Roman" w:eastAsia="Times New Roman" w:hAnsi="Times New Roman" w:cs="Times New Roman"/>
          <w:sz w:val="24"/>
          <w:szCs w:val="24"/>
          <w:lang w:eastAsia="ru-RU"/>
        </w:rPr>
        <w:t xml:space="preserve"> </w:t>
      </w:r>
      <w:proofErr w:type="gramStart"/>
      <w:r w:rsidRPr="00DF2C7D">
        <w:rPr>
          <w:rFonts w:ascii="Times New Roman" w:eastAsia="Times New Roman" w:hAnsi="Times New Roman" w:cs="Times New Roman"/>
          <w:sz w:val="24"/>
          <w:szCs w:val="24"/>
          <w:lang w:eastAsia="ru-RU"/>
        </w:rPr>
        <w:t>рынках</w:t>
      </w:r>
      <w:proofErr w:type="gramEnd"/>
      <w:r w:rsidRPr="00DF2C7D">
        <w:rPr>
          <w:rFonts w:ascii="Times New Roman" w:eastAsia="Times New Roman" w:hAnsi="Times New Roman" w:cs="Times New Roman"/>
          <w:sz w:val="24"/>
          <w:szCs w:val="24"/>
          <w:lang w:eastAsia="ru-RU"/>
        </w:rPr>
        <w:t xml:space="preserve"> и (или) иных местах, на которых торговля может осуществляться в соответствии с законодательством (далее – физическое лицо, производящее товары);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исполнитель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sidRPr="00DF2C7D">
        <w:rPr>
          <w:rFonts w:ascii="Times New Roman" w:eastAsia="Times New Roman" w:hAnsi="Times New Roman" w:cs="Times New Roman"/>
          <w:sz w:val="24"/>
          <w:szCs w:val="24"/>
          <w:lang w:eastAsia="ru-RU"/>
        </w:rPr>
        <w:t>агроэкотуризма</w:t>
      </w:r>
      <w:proofErr w:type="spellEnd"/>
      <w:r w:rsidRPr="00DF2C7D">
        <w:rPr>
          <w:rFonts w:ascii="Times New Roman" w:eastAsia="Times New Roman" w:hAnsi="Times New Roman" w:cs="Times New Roman"/>
          <w:sz w:val="24"/>
          <w:szCs w:val="24"/>
          <w:lang w:eastAsia="ru-RU"/>
        </w:rPr>
        <w:t xml:space="preserve"> (далее – физическое лицо,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качество товара (работы, услуги) – совокупность свойств и характеристик товара (работы, услуги), относящихся к его способности удовлетворить установленные и (или) предполагаемые потребности потребителя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количество товара (результата работы) – вес, объем, длина, площадь или количество единиц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крупногабаритный товар – товар, размер которого в сумме трех измерений (высота, ширина, длина) превышает 150 сантиметров;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правила и гигиенические нормативы, другие технические нормативные правовые акты, устанавливающие требования к качеству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lastRenderedPageBreak/>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w:t>
      </w:r>
      <w:proofErr w:type="gramEnd"/>
      <w:r w:rsidRPr="00DF2C7D">
        <w:rPr>
          <w:rFonts w:ascii="Times New Roman" w:eastAsia="Times New Roman" w:hAnsi="Times New Roman" w:cs="Times New Roman"/>
          <w:sz w:val="24"/>
          <w:szCs w:val="24"/>
          <w:lang w:eastAsia="ru-RU"/>
        </w:rPr>
        <w:t xml:space="preserve"> на территории Республики Беларусь (далее – импортер);</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представитель изготовителя, продавца, поставщика (далее – представитель)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осуществляющие деятельность на основании договора с изготовителем (продавцом, поставщиком)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продавец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реализующие товары потребителю по договору розничной купли-продажи, а также иное физическое лицо, осуществляющее реализацию товаров в рамках ремесленной деятельности или разовую реализацию на торговых местах на рынках и (или) иных местах, на которых торговля может осуществляться в соответствии с законодательством, произведенных, переработанных либо приобретенных им</w:t>
      </w:r>
      <w:proofErr w:type="gramEnd"/>
      <w:r w:rsidRPr="00DF2C7D">
        <w:rPr>
          <w:rFonts w:ascii="Times New Roman" w:eastAsia="Times New Roman" w:hAnsi="Times New Roman" w:cs="Times New Roman"/>
          <w:sz w:val="24"/>
          <w:szCs w:val="24"/>
          <w:lang w:eastAsia="ru-RU"/>
        </w:rPr>
        <w:t xml:space="preserve"> товаров (за исключением подакцизных товаров, товаров, подлежащих маркировке контрольными (идентификационными) знаками), отнесенных к товарным группам, определенным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разовую реализацию товаров на рынке);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ремонтная организация – организация, ее филиал, представительство, иное обособленное подразделение, расположенное вне места нахождения организации, а также в целях настоящего Закона индивидуальный предприниматель, осуществляющие устранение недостатков товара, в том числе в течение гарантийного срока, иное физическое лицо, осуществляющее ремонт товаров в рамках ремесленной деятельности;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w:t>
      </w:r>
      <w:proofErr w:type="gramEnd"/>
      <w:r w:rsidRPr="00DF2C7D">
        <w:rPr>
          <w:rFonts w:ascii="Times New Roman" w:eastAsia="Times New Roman" w:hAnsi="Times New Roman" w:cs="Times New Roman"/>
          <w:sz w:val="24"/>
          <w:szCs w:val="24"/>
          <w:lang w:eastAsia="ru-RU"/>
        </w:rPr>
        <w:t>, либо другие подобные недостатки.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 Сфера действия настоящего Закона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w:t>
      </w:r>
      <w:proofErr w:type="gramStart"/>
      <w:r w:rsidRPr="00DF2C7D">
        <w:rPr>
          <w:rFonts w:ascii="Times New Roman" w:eastAsia="Times New Roman" w:hAnsi="Times New Roman" w:cs="Times New Roman"/>
          <w:sz w:val="24"/>
          <w:szCs w:val="24"/>
          <w:lang w:eastAsia="ru-RU"/>
        </w:rPr>
        <w:t>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и его багажа, груза, возмездного оказания услуг и иных подобных договоров.</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 Правовое регулирование отношений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Отношения в области защиты прав потребителей регулируются Гражданским кодексом Республики Беларусь,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3. Правительство Республики Беларусь не вправе </w:t>
      </w:r>
      <w:proofErr w:type="gramStart"/>
      <w:r w:rsidRPr="00DF2C7D">
        <w:rPr>
          <w:rFonts w:ascii="Times New Roman" w:eastAsia="Times New Roman" w:hAnsi="Times New Roman" w:cs="Times New Roman"/>
          <w:sz w:val="24"/>
          <w:szCs w:val="24"/>
          <w:lang w:eastAsia="ru-RU"/>
        </w:rPr>
        <w:t>поручать подчиненным ему государственным органам принимать</w:t>
      </w:r>
      <w:proofErr w:type="gramEnd"/>
      <w:r w:rsidRPr="00DF2C7D">
        <w:rPr>
          <w:rFonts w:ascii="Times New Roman" w:eastAsia="Times New Roman" w:hAnsi="Times New Roman" w:cs="Times New Roman"/>
          <w:sz w:val="24"/>
          <w:szCs w:val="24"/>
          <w:lang w:eastAsia="ru-RU"/>
        </w:rPr>
        <w:t xml:space="preserve">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 Международные договоры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5. Права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 xml:space="preserve">1. Потребитель имеет право </w:t>
      </w:r>
      <w:proofErr w:type="gramStart"/>
      <w:r w:rsidRPr="00DF2C7D">
        <w:rPr>
          <w:rFonts w:ascii="Times New Roman" w:eastAsia="Times New Roman" w:hAnsi="Times New Roman" w:cs="Times New Roman"/>
          <w:sz w:val="24"/>
          <w:szCs w:val="24"/>
          <w:lang w:eastAsia="ru-RU"/>
        </w:rPr>
        <w:t>на</w:t>
      </w:r>
      <w:proofErr w:type="gramEnd"/>
      <w:r w:rsidRPr="00DF2C7D">
        <w:rPr>
          <w:rFonts w:ascii="Times New Roman" w:eastAsia="Times New Roman" w:hAnsi="Times New Roman" w:cs="Times New Roman"/>
          <w:sz w:val="24"/>
          <w:szCs w:val="24"/>
          <w:lang w:eastAsia="ru-RU"/>
        </w:rPr>
        <w:t>:</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просвещение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информацию о товарах (работах, услугах), а также об их изготовителях (продавцах, поставщиках, исполнителях);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свободный выбор товаров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общественную защиту своих прав;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1.8. создание общественных объединений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имеет и иные права, предусмотренные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Государство гарантирует защиту прав и законных интересов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6. Обеспечение права потребителя на просвещение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7. Информация о товарах (работах, услугах)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законодательством и обычно предъявляемым в розничной торговле, </w:t>
      </w:r>
      <w:proofErr w:type="gramStart"/>
      <w:r w:rsidRPr="00DF2C7D">
        <w:rPr>
          <w:rFonts w:ascii="Times New Roman" w:eastAsia="Times New Roman" w:hAnsi="Times New Roman" w:cs="Times New Roman"/>
          <w:sz w:val="24"/>
          <w:szCs w:val="24"/>
          <w:lang w:eastAsia="ru-RU"/>
        </w:rPr>
        <w:t>бытовом</w:t>
      </w:r>
      <w:proofErr w:type="gramEnd"/>
      <w:r w:rsidRPr="00DF2C7D">
        <w:rPr>
          <w:rFonts w:ascii="Times New Roman" w:eastAsia="Times New Roman" w:hAnsi="Times New Roman" w:cs="Times New Roman"/>
          <w:sz w:val="24"/>
          <w:szCs w:val="24"/>
          <w:lang w:eastAsia="ru-RU"/>
        </w:rPr>
        <w:t xml:space="preserve">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2.1. наименование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2.2. виды и особенности предлагаемых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необходимо информировать потребителя), указание на то, что пищевой продукт является генетически модифицированным, если в нем содержатся генетически модифицированные составляющие (компоненты</w:t>
      </w:r>
      <w:proofErr w:type="gramEnd"/>
      <w:r w:rsidRPr="00DF2C7D">
        <w:rPr>
          <w:rFonts w:ascii="Times New Roman" w:eastAsia="Times New Roman" w:hAnsi="Times New Roman" w:cs="Times New Roman"/>
          <w:sz w:val="24"/>
          <w:szCs w:val="24"/>
          <w:lang w:eastAsia="ru-RU"/>
        </w:rPr>
        <w:t>), а также в случаях и порядке, определяемых Правительством Республики Беларусь, сведения о наличии вредных для жизни и здоровья потребителя веществ, сравнение (соотнесение) этой информации с требованиями нормативных документов, устанавливающих требования к качеству товара (работы, услуги), о показаниях к применению отдельными возрастными группами;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2.5. цену и условия оплаты товаров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2.6. гарантийный срок, если он установлен;</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2.7. рекомендации по приготовлению пищевых продуктов, если этого требует специфика таких продуктов;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2.8. дату изготовления, и (или)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w:t>
      </w:r>
      <w:proofErr w:type="gramEnd"/>
      <w:r w:rsidRPr="00DF2C7D">
        <w:rPr>
          <w:rFonts w:ascii="Times New Roman" w:eastAsia="Times New Roman" w:hAnsi="Times New Roman" w:cs="Times New Roman"/>
          <w:sz w:val="24"/>
          <w:szCs w:val="24"/>
          <w:lang w:eastAsia="ru-RU"/>
        </w:rPr>
        <w:t xml:space="preserve"> </w:t>
      </w:r>
      <w:proofErr w:type="gramStart"/>
      <w:r w:rsidRPr="00DF2C7D">
        <w:rPr>
          <w:rFonts w:ascii="Times New Roman" w:eastAsia="Times New Roman" w:hAnsi="Times New Roman" w:cs="Times New Roman"/>
          <w:sz w:val="24"/>
          <w:szCs w:val="24"/>
          <w:lang w:eastAsia="ru-RU"/>
        </w:rPr>
        <w:t>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2.9. наименование (фирменное наименование), место нахождения изготовителя (продавца, исполнителя), а также при наличии – импортера, представителя, ремонтной организации, уполномоченной изготовителем (продавцом, поставщиком, представителем) на устранение недостатков товара и (или) техническое обслуживание товара; если изготовителем (продавцом, импортером, представителем, исполнителем, ремонтной организацией) является индивидуальный предприниматель, – фамилию, собственное имя, отчество и место жительства индивидуального предпринимателя;</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2.10. сведения о подтверждении соответствия товаров (работ, услуг),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2.12. количество или комплектность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2.13. штриховой идентификационный код, если обязательное маркирование товаров таким кодом предусмотрено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и иные сведения, которые в соответствии с законодательством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2.15. указание на использование фонограмм при оказании развлекательных услуг исполнителями музыкальных произведений.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3. При реализации потребителю непродовольственных товаров, срок службы и (или) срок хранения которых истекли (кроме лекарственных средств), но </w:t>
      </w:r>
      <w:proofErr w:type="gramStart"/>
      <w:r w:rsidRPr="00DF2C7D">
        <w:rPr>
          <w:rFonts w:ascii="Times New Roman" w:eastAsia="Times New Roman" w:hAnsi="Times New Roman" w:cs="Times New Roman"/>
          <w:sz w:val="24"/>
          <w:szCs w:val="24"/>
          <w:lang w:eastAsia="ru-RU"/>
        </w:rPr>
        <w:t>реализация</w:t>
      </w:r>
      <w:proofErr w:type="gramEnd"/>
      <w:r w:rsidRPr="00DF2C7D">
        <w:rPr>
          <w:rFonts w:ascii="Times New Roman" w:eastAsia="Times New Roman" w:hAnsi="Times New Roman" w:cs="Times New Roman"/>
          <w:sz w:val="24"/>
          <w:szCs w:val="24"/>
          <w:lang w:eastAsia="ru-RU"/>
        </w:rPr>
        <w:t xml:space="preserve">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w:t>
      </w:r>
      <w:proofErr w:type="gramStart"/>
      <w:r w:rsidRPr="00DF2C7D">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4.1. до момента заключения договора – информацию, предусмотренную подпунктами 2.1–2.12 и 2.15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4.2. при доставке товара – также информацию, предусмотренную подпунктами 2.13 и 2.14 пункта 2 настоящей статьи.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8. В случае</w:t>
      </w:r>
      <w:proofErr w:type="gramStart"/>
      <w:r w:rsidRPr="00DF2C7D">
        <w:rPr>
          <w:rFonts w:ascii="Times New Roman" w:eastAsia="Times New Roman" w:hAnsi="Times New Roman" w:cs="Times New Roman"/>
          <w:sz w:val="24"/>
          <w:szCs w:val="24"/>
          <w:lang w:eastAsia="ru-RU"/>
        </w:rPr>
        <w:t>,</w:t>
      </w:r>
      <w:proofErr w:type="gramEnd"/>
      <w:r w:rsidRPr="00DF2C7D">
        <w:rPr>
          <w:rFonts w:ascii="Times New Roman" w:eastAsia="Times New Roman" w:hAnsi="Times New Roman" w:cs="Times New Roman"/>
          <w:sz w:val="24"/>
          <w:szCs w:val="24"/>
          <w:lang w:eastAsia="ru-RU"/>
        </w:rPr>
        <w:t xml:space="preserve"> если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w:t>
      </w:r>
      <w:r w:rsidRPr="00DF2C7D">
        <w:rPr>
          <w:rFonts w:ascii="Times New Roman" w:eastAsia="Times New Roman" w:hAnsi="Times New Roman" w:cs="Times New Roman"/>
          <w:sz w:val="24"/>
          <w:szCs w:val="24"/>
          <w:lang w:eastAsia="ru-RU"/>
        </w:rPr>
        <w:lastRenderedPageBreak/>
        <w:t>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9. Информация, предусмотренная пунктами 1–8 настоящей статьи, на белорусском или русском языке четким и разборчивым шрифтом доводится до сведения потребителя в документации, прилагаемой к товарам (работам, услугам), на потребительской таре (упаковке), этикетках или иным способом, принятым для отдельных видов товаров (работ, услуг). Информация, сообщенная или переданная на иностранном языке, считается </w:t>
      </w:r>
      <w:proofErr w:type="spellStart"/>
      <w:r w:rsidRPr="00DF2C7D">
        <w:rPr>
          <w:rFonts w:ascii="Times New Roman" w:eastAsia="Times New Roman" w:hAnsi="Times New Roman" w:cs="Times New Roman"/>
          <w:sz w:val="24"/>
          <w:szCs w:val="24"/>
          <w:lang w:eastAsia="ru-RU"/>
        </w:rPr>
        <w:t>непредоставленной</w:t>
      </w:r>
      <w:proofErr w:type="spellEnd"/>
      <w:r w:rsidRPr="00DF2C7D">
        <w:rPr>
          <w:rFonts w:ascii="Times New Roman" w:eastAsia="Times New Roman" w:hAnsi="Times New Roman" w:cs="Times New Roman"/>
          <w:sz w:val="24"/>
          <w:szCs w:val="24"/>
          <w:lang w:eastAsia="ru-RU"/>
        </w:rPr>
        <w:t>, за исключением случаев, когда она была сообщена или передана на иностранном языке по желанию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и 2.9 пункта 2 настоящей статьи, а также информация о сроке доставки товара (выполнения</w:t>
      </w:r>
      <w:proofErr w:type="gramEnd"/>
      <w:r w:rsidRPr="00DF2C7D">
        <w:rPr>
          <w:rFonts w:ascii="Times New Roman" w:eastAsia="Times New Roman" w:hAnsi="Times New Roman" w:cs="Times New Roman"/>
          <w:sz w:val="24"/>
          <w:szCs w:val="24"/>
          <w:lang w:eastAsia="ru-RU"/>
        </w:rPr>
        <w:t xml:space="preserve"> работы, оказания услуги), цене и об условиях оплаты доставки товара доводится до сведения потребителя в этих информационных источниках, в том числе в глобальной компьютерной сети Интернет. Иная информация, предусмотренная подпунктами 2.2–2.4, 2.7, 2.8, 2.10–2.12 и 2.15 пункта 2 настоящей статьи, до момента заключения договора может доводиться до сведения потребителя в устной форме.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10. При реализации пищевых продуктов и других товаров, фасованных и упакованных в потребительскую тару (упаковку) не </w:t>
      </w:r>
      <w:proofErr w:type="gramStart"/>
      <w:r w:rsidRPr="00DF2C7D">
        <w:rPr>
          <w:rFonts w:ascii="Times New Roman" w:eastAsia="Times New Roman" w:hAnsi="Times New Roman" w:cs="Times New Roman"/>
          <w:sz w:val="24"/>
          <w:szCs w:val="24"/>
          <w:lang w:eastAsia="ru-RU"/>
        </w:rPr>
        <w:t>в месте</w:t>
      </w:r>
      <w:proofErr w:type="gramEnd"/>
      <w:r w:rsidRPr="00DF2C7D">
        <w:rPr>
          <w:rFonts w:ascii="Times New Roman" w:eastAsia="Times New Roman" w:hAnsi="Times New Roman" w:cs="Times New Roman"/>
          <w:sz w:val="24"/>
          <w:szCs w:val="24"/>
          <w:lang w:eastAsia="ru-RU"/>
        </w:rPr>
        <w:t xml:space="preserve">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w:t>
      </w:r>
      <w:proofErr w:type="gramStart"/>
      <w:r w:rsidRPr="00DF2C7D">
        <w:rPr>
          <w:rFonts w:ascii="Times New Roman" w:eastAsia="Times New Roman" w:hAnsi="Times New Roman" w:cs="Times New Roman"/>
          <w:sz w:val="24"/>
          <w:szCs w:val="24"/>
          <w:lang w:eastAsia="ru-RU"/>
        </w:rPr>
        <w:t>При реализации потребителю товара (выполнении работы, оказании услуги) продавец (исполнитель) обязан выдать ему кассовый (товарный) чек либо иной документ, подтверждающий оплату товара (выполнения работы, оказания услуги).</w:t>
      </w:r>
      <w:proofErr w:type="gramEnd"/>
      <w:r w:rsidRPr="00DF2C7D">
        <w:rPr>
          <w:rFonts w:ascii="Times New Roman" w:eastAsia="Times New Roman" w:hAnsi="Times New Roman" w:cs="Times New Roman"/>
          <w:sz w:val="24"/>
          <w:szCs w:val="24"/>
          <w:lang w:eastAsia="ru-RU"/>
        </w:rPr>
        <w:t xml:space="preserve"> Требования настоящего пункта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8. Информация об изготовителях (исполнителях, продавцах)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w:t>
      </w:r>
      <w:proofErr w:type="gramStart"/>
      <w:r w:rsidRPr="00DF2C7D">
        <w:rPr>
          <w:rFonts w:ascii="Times New Roman" w:eastAsia="Times New Roman" w:hAnsi="Times New Roman" w:cs="Times New Roman"/>
          <w:sz w:val="24"/>
          <w:szCs w:val="24"/>
          <w:lang w:eastAsia="ru-RU"/>
        </w:rPr>
        <w:t>Изготовитель (исполнитель, продавец) – организация, ее филиал, представительство, иное обособленное подразделение, расположенное вне места нахождения организации, обязан довести до сведения потребителя свое наименование (фирменное наименование), место нахождения и режим работы, а также наименование торгового объекта или объекта обслуживания, в которых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ее филиала, представительства</w:t>
      </w:r>
      <w:proofErr w:type="gramEnd"/>
      <w:r w:rsidRPr="00DF2C7D">
        <w:rPr>
          <w:rFonts w:ascii="Times New Roman" w:eastAsia="Times New Roman" w:hAnsi="Times New Roman" w:cs="Times New Roman"/>
          <w:sz w:val="24"/>
          <w:szCs w:val="24"/>
          <w:lang w:eastAsia="ru-RU"/>
        </w:rPr>
        <w:t>, иного обособленного подразделения, расположенного вне места нахождения организации, и иные необходимые сведения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 xml:space="preserve">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месте жительства, режиме работы, наименовании торгового объекта или объекта </w:t>
      </w:r>
      <w:r w:rsidRPr="00DF2C7D">
        <w:rPr>
          <w:rFonts w:ascii="Times New Roman" w:eastAsia="Times New Roman" w:hAnsi="Times New Roman" w:cs="Times New Roman"/>
          <w:sz w:val="24"/>
          <w:szCs w:val="24"/>
          <w:lang w:eastAsia="ru-RU"/>
        </w:rPr>
        <w:lastRenderedPageBreak/>
        <w:t>обслуживания, в которых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w:t>
      </w:r>
      <w:proofErr w:type="gramEnd"/>
      <w:r w:rsidRPr="00DF2C7D">
        <w:rPr>
          <w:rFonts w:ascii="Times New Roman" w:eastAsia="Times New Roman" w:hAnsi="Times New Roman" w:cs="Times New Roman"/>
          <w:sz w:val="24"/>
          <w:szCs w:val="24"/>
          <w:lang w:eastAsia="ru-RU"/>
        </w:rPr>
        <w:t xml:space="preserve"> </w:t>
      </w:r>
      <w:proofErr w:type="gramStart"/>
      <w:r w:rsidRPr="00DF2C7D">
        <w:rPr>
          <w:rFonts w:ascii="Times New Roman" w:eastAsia="Times New Roman" w:hAnsi="Times New Roman" w:cs="Times New Roman"/>
          <w:sz w:val="24"/>
          <w:szCs w:val="24"/>
          <w:lang w:eastAsia="ru-RU"/>
        </w:rPr>
        <w:t>соответствии</w:t>
      </w:r>
      <w:proofErr w:type="gramEnd"/>
      <w:r w:rsidRPr="00DF2C7D">
        <w:rPr>
          <w:rFonts w:ascii="Times New Roman" w:eastAsia="Times New Roman" w:hAnsi="Times New Roman" w:cs="Times New Roman"/>
          <w:sz w:val="24"/>
          <w:szCs w:val="24"/>
          <w:lang w:eastAsia="ru-RU"/>
        </w:rPr>
        <w:t xml:space="preserve">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разовую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w:t>
      </w:r>
      <w:proofErr w:type="gramStart"/>
      <w:r w:rsidRPr="00DF2C7D">
        <w:rPr>
          <w:rFonts w:ascii="Times New Roman" w:eastAsia="Times New Roman" w:hAnsi="Times New Roman" w:cs="Times New Roman"/>
          <w:sz w:val="24"/>
          <w:szCs w:val="24"/>
          <w:lang w:eastAsia="ru-RU"/>
        </w:rPr>
        <w:t>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или месте жительства изготовителя (исполнителя, продавца).</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выездной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или места жительства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w:t>
      </w:r>
      <w:proofErr w:type="gramEnd"/>
      <w:r w:rsidRPr="00DF2C7D">
        <w:rPr>
          <w:rFonts w:ascii="Times New Roman" w:eastAsia="Times New Roman" w:hAnsi="Times New Roman" w:cs="Times New Roman"/>
          <w:sz w:val="24"/>
          <w:szCs w:val="24"/>
          <w:lang w:eastAsia="ru-RU"/>
        </w:rPr>
        <w:t xml:space="preserve"> или иных информационных источниках, в том числе в глобальной компьютерной сети Интернет.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Информация, предусмотренная пунктами 1 и 2 настоящей статьи, доводится до сведения потребителя на белорусском или русском языке. Информация, сообщенная или переданная на иностранном языке, считается </w:t>
      </w:r>
      <w:proofErr w:type="spellStart"/>
      <w:r w:rsidRPr="00DF2C7D">
        <w:rPr>
          <w:rFonts w:ascii="Times New Roman" w:eastAsia="Times New Roman" w:hAnsi="Times New Roman" w:cs="Times New Roman"/>
          <w:sz w:val="24"/>
          <w:szCs w:val="24"/>
          <w:lang w:eastAsia="ru-RU"/>
        </w:rPr>
        <w:t>непредоставленной</w:t>
      </w:r>
      <w:proofErr w:type="spellEnd"/>
      <w:r w:rsidRPr="00DF2C7D">
        <w:rPr>
          <w:rFonts w:ascii="Times New Roman" w:eastAsia="Times New Roman" w:hAnsi="Times New Roman" w:cs="Times New Roman"/>
          <w:sz w:val="24"/>
          <w:szCs w:val="24"/>
          <w:lang w:eastAsia="ru-RU"/>
        </w:rPr>
        <w:t>, за исключением случаев, когда она была сообщена или передана на иностранном языке по желанию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9. Режим работы продавца (исполнителя)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Режим работы продавца (исполнителя) устанавливается по согласованию с местными исполнительными и распорядительными органами и должен соответствовать объявленному режиму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Требования настоящей статьи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 а также на иные случаи, предусмотренные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10. Право потребителя на свободный выбор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продавца (изготовителя, исполнителя).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w:t>
      </w:r>
      <w:proofErr w:type="gramStart"/>
      <w:r w:rsidRPr="00DF2C7D">
        <w:rPr>
          <w:rFonts w:ascii="Times New Roman" w:eastAsia="Times New Roman" w:hAnsi="Times New Roman" w:cs="Times New Roman"/>
          <w:sz w:val="24"/>
          <w:szCs w:val="24"/>
          <w:lang w:eastAsia="ru-RU"/>
        </w:rPr>
        <w:t>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законодательством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и условиям договора, а также по требованию потребителя предоставить ему необходимые контрольные средства измерений, предусмотренные правилами розничной торговли, с действующими свидетельствами о поверке средств измерений и знаками поверки средств измерений, документы, подтверждающие качество</w:t>
      </w:r>
      <w:proofErr w:type="gramEnd"/>
      <w:r w:rsidRPr="00DF2C7D">
        <w:rPr>
          <w:rFonts w:ascii="Times New Roman" w:eastAsia="Times New Roman" w:hAnsi="Times New Roman" w:cs="Times New Roman"/>
          <w:sz w:val="24"/>
          <w:szCs w:val="24"/>
          <w:lang w:eastAsia="ru-RU"/>
        </w:rPr>
        <w:t xml:space="preserve"> товара (результата работы, услуги), его комплектность, количество.</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w:t>
      </w:r>
      <w:proofErr w:type="gramStart"/>
      <w:r w:rsidRPr="00DF2C7D">
        <w:rPr>
          <w:rFonts w:ascii="Times New Roman" w:eastAsia="Times New Roman" w:hAnsi="Times New Roman" w:cs="Times New Roman"/>
          <w:sz w:val="24"/>
          <w:szCs w:val="24"/>
          <w:lang w:eastAsia="ru-RU"/>
        </w:rPr>
        <w:t>При отсутствии в законодательстве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w:t>
      </w:r>
      <w:r w:rsidRPr="00DF2C7D">
        <w:rPr>
          <w:rFonts w:ascii="Times New Roman" w:eastAsia="Times New Roman" w:hAnsi="Times New Roman" w:cs="Times New Roman"/>
          <w:sz w:val="24"/>
          <w:szCs w:val="24"/>
          <w:lang w:eastAsia="ru-RU"/>
        </w:rPr>
        <w:lastRenderedPageBreak/>
        <w:t>оказать услугу) надлежащего качества, пригодный для использования в соответствии с этими целями.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w:t>
      </w:r>
      <w:proofErr w:type="gramStart"/>
      <w:r w:rsidRPr="00DF2C7D">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w:t>
      </w:r>
      <w:proofErr w:type="gramStart"/>
      <w:r w:rsidRPr="00DF2C7D">
        <w:rPr>
          <w:rFonts w:ascii="Times New Roman" w:eastAsia="Times New Roman" w:hAnsi="Times New Roman" w:cs="Times New Roman"/>
          <w:sz w:val="24"/>
          <w:szCs w:val="24"/>
          <w:lang w:eastAsia="ru-RU"/>
        </w:rPr>
        <w:t>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w:t>
      </w:r>
      <w:proofErr w:type="gramEnd"/>
      <w:r w:rsidRPr="00DF2C7D">
        <w:rPr>
          <w:rFonts w:ascii="Times New Roman" w:eastAsia="Times New Roman" w:hAnsi="Times New Roman" w:cs="Times New Roman"/>
          <w:sz w:val="24"/>
          <w:szCs w:val="24"/>
          <w:lang w:eastAsia="ru-RU"/>
        </w:rPr>
        <w:t xml:space="preserve">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требований по его безопасности.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12. Обязанности изготовителя (исполнителя, продавца) по обеспечению безопасности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продавец)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изготовитель (исполнитель) не установил на товар (результат работы) срок службы и реализация такого товара (результата работы) допускается без такого срока, он обязан обеспечить безопасность товара (результата работы) в течение десяти лет со дня реализации товара (результата работы) потребителю.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Изготовитель (исполнитель, продавец)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w:t>
      </w:r>
      <w:proofErr w:type="gramStart"/>
      <w:r w:rsidRPr="00DF2C7D">
        <w:rPr>
          <w:rFonts w:ascii="Times New Roman" w:eastAsia="Times New Roman" w:hAnsi="Times New Roman" w:cs="Times New Roman"/>
          <w:sz w:val="24"/>
          <w:szCs w:val="24"/>
          <w:lang w:eastAsia="ru-RU"/>
        </w:rPr>
        <w:t>,</w:t>
      </w:r>
      <w:proofErr w:type="gramEnd"/>
      <w:r w:rsidRPr="00DF2C7D">
        <w:rPr>
          <w:rFonts w:ascii="Times New Roman" w:eastAsia="Times New Roman" w:hAnsi="Times New Roman" w:cs="Times New Roman"/>
          <w:sz w:val="24"/>
          <w:szCs w:val="24"/>
          <w:lang w:eastAsia="ru-RU"/>
        </w:rPr>
        <w:t xml:space="preserve">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обязан довести эти правила до сведения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4. </w:t>
      </w:r>
      <w:proofErr w:type="gramStart"/>
      <w:r w:rsidRPr="00DF2C7D">
        <w:rPr>
          <w:rFonts w:ascii="Times New Roman" w:eastAsia="Times New Roman" w:hAnsi="Times New Roman" w:cs="Times New Roman"/>
          <w:sz w:val="24"/>
          <w:szCs w:val="24"/>
          <w:lang w:eastAsia="ru-RU"/>
        </w:rPr>
        <w:t>Не допускается реализация товара (выполнение работы, оказание услуги), подлежащего государственной гигиенической регламентации и регистрации и (или)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соответствующих удостоверений о государственной гигиенической регистрации и (или) документов об оценке соответствия требованиям технических нормативных правовых актов в области технического нормирования и стандартизации, выдаваемых в установленном порядке.</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w:t>
      </w:r>
      <w:proofErr w:type="gramStart"/>
      <w:r w:rsidRPr="00DF2C7D">
        <w:rPr>
          <w:rFonts w:ascii="Times New Roman" w:eastAsia="Times New Roman" w:hAnsi="Times New Roman" w:cs="Times New Roman"/>
          <w:sz w:val="24"/>
          <w:szCs w:val="24"/>
          <w:lang w:eastAsia="ru-RU"/>
        </w:rPr>
        <w:t>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продавец) обязан незамедлительно приостановить его производство (реализацию) до устранения причин вреда.</w:t>
      </w:r>
      <w:proofErr w:type="gramEnd"/>
      <w:r w:rsidRPr="00DF2C7D">
        <w:rPr>
          <w:rFonts w:ascii="Times New Roman" w:eastAsia="Times New Roman" w:hAnsi="Times New Roman" w:cs="Times New Roman"/>
          <w:sz w:val="24"/>
          <w:szCs w:val="24"/>
          <w:lang w:eastAsia="ru-RU"/>
        </w:rPr>
        <w:t xml:space="preserve"> </w:t>
      </w:r>
      <w:proofErr w:type="gramStart"/>
      <w:r w:rsidRPr="00DF2C7D">
        <w:rPr>
          <w:rFonts w:ascii="Times New Roman" w:eastAsia="Times New Roman" w:hAnsi="Times New Roman" w:cs="Times New Roman"/>
          <w:sz w:val="24"/>
          <w:szCs w:val="24"/>
          <w:lang w:eastAsia="ru-RU"/>
        </w:rPr>
        <w:t>Если причины вреда устранить невозможно, изготовитель (исполнитель, продавец) обязан снять такой товар (работу, услугу) с производства (реализации) и своевременно информировать об этом соответствующие государственные органы, принять все необходимые меры по своевременному информированию потребителя через средства массовой информации о возможной опасности для его жизни, здоровья, наследственности, имущества и окружающей среды, изъятию товара (работы, услуги) из оборота и отзыву от потребителя.</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При невыполнении изготовителем (исполнителем, продавцом) обязанностей, предусмотренных пунктом 5 настоящей статьи, снятие товара (работы, услуги) с производства, изъятие его из оборота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подлежат возмещению в полном объеме соответствующим изготовителем (исполнителем, продавцом).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в полном объеме.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13. Права и обязанности изготовителя (исполнителя, продавца)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Перечень таких товаров (результатов работ) устанавливается Правительством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На пищевые продукты, парфюмерно-косметические товары, лекарственные средства и иные подобные товары (результаты работ), потребительские свойства которых со временем могут ухудшаться, изготовитель (исполнитель) обязан устанавливать срок годности и (или) срок хранения.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Товары (результаты работ), на которые установлены срок годности и (или) срок хранения, продавец (изготовитель, исполнитель) обязан передать потребителю с таким расчетом, чтобы они могли быть использованы по назначению до истечения срока годности и (или) срока хранения.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w:t>
      </w:r>
      <w:proofErr w:type="gramStart"/>
      <w:r w:rsidRPr="00DF2C7D">
        <w:rPr>
          <w:rFonts w:ascii="Times New Roman" w:eastAsia="Times New Roman" w:hAnsi="Times New Roman" w:cs="Times New Roman"/>
          <w:sz w:val="24"/>
          <w:szCs w:val="24"/>
          <w:lang w:eastAsia="ru-RU"/>
        </w:rPr>
        <w:t>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w:t>
      </w:r>
      <w:proofErr w:type="gramEnd"/>
      <w:r w:rsidRPr="00DF2C7D">
        <w:rPr>
          <w:rFonts w:ascii="Times New Roman" w:eastAsia="Times New Roman" w:hAnsi="Times New Roman" w:cs="Times New Roman"/>
          <w:sz w:val="24"/>
          <w:szCs w:val="24"/>
          <w:lang w:eastAsia="ru-RU"/>
        </w:rPr>
        <w:t xml:space="preserve">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Изготовитель (исполнитель) обязан устанавливать на товар (результат работы, услугу) гарантийный срок в случаях и на условиях, предусмотренных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Гарантийный срок на товар, производимый за пределами Республики Беларусь, должен быть не </w:t>
      </w:r>
      <w:proofErr w:type="gramStart"/>
      <w:r w:rsidRPr="00DF2C7D">
        <w:rPr>
          <w:rFonts w:ascii="Times New Roman" w:eastAsia="Times New Roman" w:hAnsi="Times New Roman" w:cs="Times New Roman"/>
          <w:sz w:val="24"/>
          <w:szCs w:val="24"/>
          <w:lang w:eastAsia="ru-RU"/>
        </w:rPr>
        <w:t>менее гарантийного</w:t>
      </w:r>
      <w:proofErr w:type="gramEnd"/>
      <w:r w:rsidRPr="00DF2C7D">
        <w:rPr>
          <w:rFonts w:ascii="Times New Roman" w:eastAsia="Times New Roman" w:hAnsi="Times New Roman" w:cs="Times New Roman"/>
          <w:sz w:val="24"/>
          <w:szCs w:val="24"/>
          <w:lang w:eastAsia="ru-RU"/>
        </w:rPr>
        <w:t xml:space="preserve"> срока, предусмотренного законодательством Республики Беларусь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для аналогичных товаров, производимых на территории Республики Беларусь, поставщик обязан установить на такой товар гарантийный срок, предусмотренный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Продавец обязан установить на товар гарантийный срок, если изготовитель (поставщик) не выполнил предусмотренную законодательством обязанность по его установке или выполнил ее ненадлежащим образом.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установленного изготовителем (поставщиком), а также гарантийный срок на товар, на который гарантийный срок изготовителем (поставщиком) не установлен и обязанность по установке которого не предусмотрена законодательством. Продавец не вправе устанавливать или объявлять гарантийный срок на товар меньше гарантийного срока, установленного изготовителем (поставщиком).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w:t>
      </w:r>
      <w:proofErr w:type="gramStart"/>
      <w:r w:rsidRPr="00DF2C7D">
        <w:rPr>
          <w:rFonts w:ascii="Times New Roman" w:eastAsia="Times New Roman" w:hAnsi="Times New Roman" w:cs="Times New Roman"/>
          <w:sz w:val="24"/>
          <w:szCs w:val="24"/>
          <w:lang w:eastAsia="ru-RU"/>
        </w:rPr>
        <w:t>Изготовитель (исполнитель) обеспечивает возможность ремонта и технического обслуживания товара (результата работы),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(выполнения работы), после снятия его с производства (прекращения выполнения работы) – в течение срока службы товара (результата работы), а при отсутствии такого срока – в течение</w:t>
      </w:r>
      <w:proofErr w:type="gramEnd"/>
      <w:r w:rsidRPr="00DF2C7D">
        <w:rPr>
          <w:rFonts w:ascii="Times New Roman" w:eastAsia="Times New Roman" w:hAnsi="Times New Roman" w:cs="Times New Roman"/>
          <w:sz w:val="24"/>
          <w:szCs w:val="24"/>
          <w:lang w:eastAsia="ru-RU"/>
        </w:rPr>
        <w:t xml:space="preserve"> десяти лет со дня реализации потребителю товара (выполнения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 выполняющее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2</w:t>
      </w:r>
      <w:r w:rsidRPr="00DF2C7D">
        <w:rPr>
          <w:rFonts w:ascii="Times New Roman" w:eastAsia="Times New Roman" w:hAnsi="Times New Roman" w:cs="Times New Roman"/>
          <w:sz w:val="24"/>
          <w:szCs w:val="24"/>
          <w:lang w:eastAsia="ru-RU"/>
        </w:rPr>
        <w:br/>
        <w:t>ГРАЖДАНСКО-ПРАВОВАЯ ОТВЕТСТВЕННОСТЬ ЗА НАРУШЕНИЕ ПРАВ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w:t>
      </w:r>
      <w:proofErr w:type="gramStart"/>
      <w:r w:rsidRPr="00DF2C7D">
        <w:rPr>
          <w:rFonts w:ascii="Times New Roman" w:eastAsia="Times New Roman" w:hAnsi="Times New Roman" w:cs="Times New Roman"/>
          <w:sz w:val="24"/>
          <w:szCs w:val="24"/>
          <w:lang w:eastAsia="ru-RU"/>
        </w:rPr>
        <w:t>ств пр</w:t>
      </w:r>
      <w:proofErr w:type="gramEnd"/>
      <w:r w:rsidRPr="00DF2C7D">
        <w:rPr>
          <w:rFonts w:ascii="Times New Roman" w:eastAsia="Times New Roman" w:hAnsi="Times New Roman" w:cs="Times New Roman"/>
          <w:sz w:val="24"/>
          <w:szCs w:val="24"/>
          <w:lang w:eastAsia="ru-RU"/>
        </w:rPr>
        <w:t>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 xml:space="preserve">Статья 16. </w:t>
      </w:r>
      <w:proofErr w:type="gramStart"/>
      <w:r w:rsidRPr="00DF2C7D">
        <w:rPr>
          <w:rFonts w:ascii="Times New Roman" w:eastAsia="Times New Roman" w:hAnsi="Times New Roman" w:cs="Times New Roman"/>
          <w:sz w:val="24"/>
          <w:szCs w:val="24"/>
          <w:lang w:eastAsia="ru-RU"/>
        </w:rPr>
        <w:t>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w:t>
      </w:r>
      <w:proofErr w:type="gramStart"/>
      <w:r w:rsidRPr="00DF2C7D">
        <w:rPr>
          <w:rFonts w:ascii="Times New Roman" w:eastAsia="Times New Roman" w:hAnsi="Times New Roman" w:cs="Times New Roman"/>
          <w:sz w:val="24"/>
          <w:szCs w:val="24"/>
          <w:lang w:eastAsia="ru-RU"/>
        </w:rPr>
        <w:t>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w:t>
      </w:r>
      <w:proofErr w:type="gramEnd"/>
      <w:r w:rsidRPr="00DF2C7D">
        <w:rPr>
          <w:rFonts w:ascii="Times New Roman" w:eastAsia="Times New Roman" w:hAnsi="Times New Roman" w:cs="Times New Roman"/>
          <w:sz w:val="24"/>
          <w:szCs w:val="24"/>
          <w:lang w:eastAsia="ru-RU"/>
        </w:rPr>
        <w:t>)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w:t>
      </w:r>
      <w:proofErr w:type="gramEnd"/>
      <w:r w:rsidRPr="00DF2C7D">
        <w:rPr>
          <w:rFonts w:ascii="Times New Roman" w:eastAsia="Times New Roman" w:hAnsi="Times New Roman" w:cs="Times New Roman"/>
          <w:sz w:val="24"/>
          <w:szCs w:val="24"/>
          <w:lang w:eastAsia="ru-RU"/>
        </w:rPr>
        <w:t xml:space="preserve">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w:t>
      </w:r>
      <w:proofErr w:type="gramEnd"/>
      <w:r w:rsidRPr="00DF2C7D">
        <w:rPr>
          <w:rFonts w:ascii="Times New Roman" w:eastAsia="Times New Roman" w:hAnsi="Times New Roman" w:cs="Times New Roman"/>
          <w:sz w:val="24"/>
          <w:szCs w:val="24"/>
          <w:lang w:eastAsia="ru-RU"/>
        </w:rPr>
        <w:t xml:space="preserve"> докажет, что они возникли в связи с отсутствием у него такой информации.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3. Если </w:t>
      </w:r>
      <w:proofErr w:type="spellStart"/>
      <w:r w:rsidRPr="00DF2C7D">
        <w:rPr>
          <w:rFonts w:ascii="Times New Roman" w:eastAsia="Times New Roman" w:hAnsi="Times New Roman" w:cs="Times New Roman"/>
          <w:sz w:val="24"/>
          <w:szCs w:val="24"/>
          <w:lang w:eastAsia="ru-RU"/>
        </w:rPr>
        <w:t>непредоставление</w:t>
      </w:r>
      <w:proofErr w:type="spellEnd"/>
      <w:r w:rsidRPr="00DF2C7D">
        <w:rPr>
          <w:rFonts w:ascii="Times New Roman" w:eastAsia="Times New Roman" w:hAnsi="Times New Roman" w:cs="Times New Roman"/>
          <w:sz w:val="24"/>
          <w:szCs w:val="24"/>
          <w:lang w:eastAsia="ru-RU"/>
        </w:rPr>
        <w:t xml:space="preserve">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исполнителю) требования в соответствии со статьей 17 настоящего Закона.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4. При рассмотрении требований потребителя о возмещении убытков, причиненных </w:t>
      </w:r>
      <w:proofErr w:type="spellStart"/>
      <w:r w:rsidRPr="00DF2C7D">
        <w:rPr>
          <w:rFonts w:ascii="Times New Roman" w:eastAsia="Times New Roman" w:hAnsi="Times New Roman" w:cs="Times New Roman"/>
          <w:sz w:val="24"/>
          <w:szCs w:val="24"/>
          <w:lang w:eastAsia="ru-RU"/>
        </w:rPr>
        <w:t>непредоставлением</w:t>
      </w:r>
      <w:proofErr w:type="spellEnd"/>
      <w:r w:rsidRPr="00DF2C7D">
        <w:rPr>
          <w:rFonts w:ascii="Times New Roman" w:eastAsia="Times New Roman" w:hAnsi="Times New Roman" w:cs="Times New Roman"/>
          <w:sz w:val="24"/>
          <w:szCs w:val="24"/>
          <w:lang w:eastAsia="ru-RU"/>
        </w:rPr>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w:t>
      </w:r>
      <w:proofErr w:type="gramStart"/>
      <w:r w:rsidRPr="00DF2C7D">
        <w:rPr>
          <w:rFonts w:ascii="Times New Roman" w:eastAsia="Times New Roman" w:hAnsi="Times New Roman" w:cs="Times New Roman"/>
          <w:sz w:val="24"/>
          <w:szCs w:val="24"/>
          <w:lang w:eastAsia="ru-RU"/>
        </w:rPr>
        <w:t>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w:t>
      </w:r>
      <w:proofErr w:type="gramEnd"/>
      <w:r w:rsidRPr="00DF2C7D">
        <w:rPr>
          <w:rFonts w:ascii="Times New Roman" w:eastAsia="Times New Roman" w:hAnsi="Times New Roman" w:cs="Times New Roman"/>
          <w:sz w:val="24"/>
          <w:szCs w:val="24"/>
          <w:lang w:eastAsia="ru-RU"/>
        </w:rPr>
        <w:t xml:space="preserve">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w:t>
      </w:r>
      <w:r w:rsidRPr="00DF2C7D">
        <w:rPr>
          <w:rFonts w:ascii="Times New Roman" w:eastAsia="Times New Roman" w:hAnsi="Times New Roman" w:cs="Times New Roman"/>
          <w:sz w:val="24"/>
          <w:szCs w:val="24"/>
          <w:lang w:eastAsia="ru-RU"/>
        </w:rPr>
        <w:lastRenderedPageBreak/>
        <w:t xml:space="preserve">оспорить заключение экспертизы в судебном порядке. </w:t>
      </w:r>
      <w:proofErr w:type="gramStart"/>
      <w:r w:rsidRPr="00DF2C7D">
        <w:rPr>
          <w:rFonts w:ascii="Times New Roman" w:eastAsia="Times New Roman" w:hAnsi="Times New Roman" w:cs="Times New Roman"/>
          <w:sz w:val="24"/>
          <w:szCs w:val="24"/>
          <w:lang w:eastAsia="ru-RU"/>
        </w:rPr>
        <w:t>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17. Возмещение вреда, причиненного вследствие недостатков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w:t>
      </w:r>
      <w:proofErr w:type="gramStart"/>
      <w:r w:rsidRPr="00DF2C7D">
        <w:rPr>
          <w:rFonts w:ascii="Times New Roman" w:eastAsia="Times New Roman" w:hAnsi="Times New Roman" w:cs="Times New Roman"/>
          <w:sz w:val="24"/>
          <w:szCs w:val="24"/>
          <w:lang w:eastAsia="ru-RU"/>
        </w:rPr>
        <w:t>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продавцом (изготовителем, исполнителем) независимо от его вины и от того, состоял потребитель с ним в договорных отношениях или нет.</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Вред, причиненный вследствие недостатков товара (результата работы, услуги),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w:t>
      </w:r>
      <w:proofErr w:type="gramStart"/>
      <w:r w:rsidRPr="00DF2C7D">
        <w:rPr>
          <w:rFonts w:ascii="Times New Roman" w:eastAsia="Times New Roman" w:hAnsi="Times New Roman" w:cs="Times New Roman"/>
          <w:sz w:val="24"/>
          <w:szCs w:val="24"/>
          <w:lang w:eastAsia="ru-RU"/>
        </w:rPr>
        <w:t>Если в нарушение требований законодательства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roofErr w:type="gramEnd"/>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Вред, причиненный вследствие недостатков товара, подлежит возмещению продавцом или изготовителем товара по выбору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Вред, причиненный вследствие недостатков работы или услуги, подлежит возмещению исполнителем.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w:t>
      </w:r>
      <w:proofErr w:type="gramStart"/>
      <w:r w:rsidRPr="00DF2C7D">
        <w:rPr>
          <w:rFonts w:ascii="Times New Roman" w:eastAsia="Times New Roman" w:hAnsi="Times New Roman" w:cs="Times New Roman"/>
          <w:sz w:val="24"/>
          <w:szCs w:val="24"/>
          <w:lang w:eastAsia="ru-RU"/>
        </w:rPr>
        <w:t>дств пр</w:t>
      </w:r>
      <w:proofErr w:type="gramEnd"/>
      <w:r w:rsidRPr="00DF2C7D">
        <w:rPr>
          <w:rFonts w:ascii="Times New Roman" w:eastAsia="Times New Roman" w:hAnsi="Times New Roman" w:cs="Times New Roman"/>
          <w:sz w:val="24"/>
          <w:szCs w:val="24"/>
          <w:lang w:eastAsia="ru-RU"/>
        </w:rPr>
        <w:t>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Изготовитель (исполнитель, продавец) освобождается от ответственности в случае, если докажет,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18. Компенсация морального вреда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sidRPr="00DF2C7D">
        <w:rPr>
          <w:rFonts w:ascii="Times New Roman" w:eastAsia="Times New Roman" w:hAnsi="Times New Roman" w:cs="Times New Roman"/>
          <w:sz w:val="24"/>
          <w:szCs w:val="24"/>
          <w:lang w:eastAsia="ru-RU"/>
        </w:rPr>
        <w:t>причинителем</w:t>
      </w:r>
      <w:proofErr w:type="spellEnd"/>
      <w:r w:rsidRPr="00DF2C7D">
        <w:rPr>
          <w:rFonts w:ascii="Times New Roman" w:eastAsia="Times New Roman" w:hAnsi="Times New Roman" w:cs="Times New Roman"/>
          <w:sz w:val="24"/>
          <w:szCs w:val="24"/>
          <w:lang w:eastAsia="ru-RU"/>
        </w:rPr>
        <w:t xml:space="preserve"> вреда при наличии его вины, если иное не предусмотрено законодательными актами.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sidRPr="00DF2C7D">
        <w:rPr>
          <w:rFonts w:ascii="Times New Roman" w:eastAsia="Times New Roman" w:hAnsi="Times New Roman" w:cs="Times New Roman"/>
          <w:sz w:val="24"/>
          <w:szCs w:val="24"/>
          <w:lang w:eastAsia="ru-RU"/>
        </w:rPr>
        <w:t>причинителя</w:t>
      </w:r>
      <w:proofErr w:type="spellEnd"/>
      <w:r w:rsidRPr="00DF2C7D">
        <w:rPr>
          <w:rFonts w:ascii="Times New Roman" w:eastAsia="Times New Roman" w:hAnsi="Times New Roman" w:cs="Times New Roman"/>
          <w:sz w:val="24"/>
          <w:szCs w:val="24"/>
          <w:lang w:eastAsia="ru-RU"/>
        </w:rPr>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19. Недействительность условий договора, ограничивающих права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в области защиты прав потребителей, считаются ничтожными.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2A0F0D" w:rsidRDefault="002A0F0D" w:rsidP="00DF2C7D">
      <w:pPr>
        <w:spacing w:before="100" w:beforeAutospacing="1" w:after="100" w:afterAutospacing="1" w:line="240" w:lineRule="auto"/>
        <w:rPr>
          <w:rFonts w:ascii="Times New Roman" w:eastAsia="Times New Roman" w:hAnsi="Times New Roman" w:cs="Times New Roman"/>
          <w:sz w:val="24"/>
          <w:szCs w:val="24"/>
          <w:lang w:eastAsia="ru-RU"/>
        </w:rPr>
      </w:pP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3</w:t>
      </w:r>
      <w:r w:rsidRPr="00DF2C7D">
        <w:rPr>
          <w:rFonts w:ascii="Times New Roman" w:eastAsia="Times New Roman" w:hAnsi="Times New Roman" w:cs="Times New Roman"/>
          <w:sz w:val="24"/>
          <w:szCs w:val="24"/>
          <w:lang w:eastAsia="ru-RU"/>
        </w:rPr>
        <w:br/>
        <w:t>ЗАЩИТА ПРАВ ПОТРЕБИТЕЛЯ ПРИ РЕАЛИЗАЦИИ ЕМУ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20. Права потребителя в случае реализации ему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замены недоброкачественного товара товаром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соразмерного уменьшения покупной цены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незамедлительного безвозмездного устранения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возмещения расходов по устранению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потребовать замены технически сложного товара или дорогостоящего товара в случае обнаружения его существенных недостатков. Перечень таких технически сложных товаров утверждается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возврате потребителю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Требования, указанные в пунктах 1–3 настоящей статьи, предъявляются потребителем продавцу.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Потребитель вправе предъявить требования, указанные в подпунктах 1.1, 1.3 и 1.4 пункта 1 настоящей статьи, изготовителю.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Потребитель вправе предъявить требование о незамедлительном безвозмездном устранении недостатков товара ремонтной организации, уполномоченной изготовителем (продавцом, поставщиком, представителем) на устранение недостатков товара в течение гарантийного срока.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8.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Для подтверждения факта приобретения товара могут использоваться свидетельские показания, элементы потребительской тары (упаковки), на которых имеются отметки, подтверждающие, что приобретение товара осуществлялось у данного продавца, а также документы и другие средства доказывания, указывающие на приобретение товара у данного продавца.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Продавец (изготовитель, поставщик, представитель) обязан проинформировать потребителя о его праве на участие в проверке качества товара, а если такая проверка не может быть проведена незамедлительно, – также о месте и времени проведения проверки качества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Стоимость экспертизы оплачивается продавцом (изготовителем, поставщиком, представителем). </w:t>
      </w:r>
      <w:proofErr w:type="gramStart"/>
      <w:r w:rsidRPr="00DF2C7D">
        <w:rPr>
          <w:rFonts w:ascii="Times New Roman" w:eastAsia="Times New Roman" w:hAnsi="Times New Roman" w:cs="Times New Roman"/>
          <w:sz w:val="24"/>
          <w:szCs w:val="24"/>
          <w:lang w:eastAsia="ru-RU"/>
        </w:rPr>
        <w:t>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11.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ремонта, соразмерного уменьшения покупной цены, замены и возврат их потребителю осуществляются силами и за счет продавца (изготовителя, </w:t>
      </w:r>
      <w:r w:rsidRPr="00DF2C7D">
        <w:rPr>
          <w:rFonts w:ascii="Times New Roman" w:eastAsia="Times New Roman" w:hAnsi="Times New Roman" w:cs="Times New Roman"/>
          <w:sz w:val="24"/>
          <w:szCs w:val="24"/>
          <w:lang w:eastAsia="ru-RU"/>
        </w:rPr>
        <w:lastRenderedPageBreak/>
        <w:t xml:space="preserve">поставщика, представителя). В случае неисполнения данной обязанности, а </w:t>
      </w:r>
      <w:proofErr w:type="gramStart"/>
      <w:r w:rsidRPr="00DF2C7D">
        <w:rPr>
          <w:rFonts w:ascii="Times New Roman" w:eastAsia="Times New Roman" w:hAnsi="Times New Roman" w:cs="Times New Roman"/>
          <w:sz w:val="24"/>
          <w:szCs w:val="24"/>
          <w:lang w:eastAsia="ru-RU"/>
        </w:rPr>
        <w:t>также</w:t>
      </w:r>
      <w:proofErr w:type="gramEnd"/>
      <w:r w:rsidRPr="00DF2C7D">
        <w:rPr>
          <w:rFonts w:ascii="Times New Roman" w:eastAsia="Times New Roman" w:hAnsi="Times New Roman" w:cs="Times New Roman"/>
          <w:sz w:val="24"/>
          <w:szCs w:val="24"/>
          <w:lang w:eastAsia="ru-RU"/>
        </w:rPr>
        <w:t xml:space="preserve"> если продавец (изготовитель, поставщик, представитель)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21. Сроки предъявления потребителем требований в отношении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вправе предъявить предусмотренные статьей 20 настоящего Закона требования продавцу (изготовителю, поставщику, представителю)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либо гарантийные сроки составляют менее двух лет, потребитель вправе предъявить указанные требования, если недостатки обнаружены в течение двух лет со дня передачи таких товаров потребителю, а в отношении недвижимого имущества – в течение трех лет со дня его передачи потребителю, если более длительные сроки не установлены законодательством и (или</w:t>
      </w:r>
      <w:proofErr w:type="gramEnd"/>
      <w:r w:rsidRPr="00DF2C7D">
        <w:rPr>
          <w:rFonts w:ascii="Times New Roman" w:eastAsia="Times New Roman" w:hAnsi="Times New Roman" w:cs="Times New Roman"/>
          <w:sz w:val="24"/>
          <w:szCs w:val="24"/>
          <w:lang w:eastAsia="ru-RU"/>
        </w:rPr>
        <w:t>)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Гарантийный срок товара исчисляется с момента передачи товара потребителю, если иное не предусмотрено пунктами 3 и 4 настоящей статьи, иным законодательством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w:t>
      </w:r>
      <w:proofErr w:type="gramStart"/>
      <w:r w:rsidRPr="00DF2C7D">
        <w:rPr>
          <w:rFonts w:ascii="Times New Roman" w:eastAsia="Times New Roman" w:hAnsi="Times New Roman" w:cs="Times New Roman"/>
          <w:sz w:val="24"/>
          <w:szCs w:val="24"/>
          <w:lang w:eastAsia="ru-RU"/>
        </w:rPr>
        <w:t>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w:t>
      </w:r>
      <w:proofErr w:type="gramEnd"/>
      <w:r w:rsidRPr="00DF2C7D">
        <w:rPr>
          <w:rFonts w:ascii="Times New Roman" w:eastAsia="Times New Roman" w:hAnsi="Times New Roman" w:cs="Times New Roman"/>
          <w:sz w:val="24"/>
          <w:szCs w:val="24"/>
          <w:lang w:eastAsia="ru-RU"/>
        </w:rPr>
        <w:t xml:space="preserve">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w:t>
      </w:r>
      <w:proofErr w:type="gramStart"/>
      <w:r w:rsidRPr="00DF2C7D">
        <w:rPr>
          <w:rFonts w:ascii="Times New Roman" w:eastAsia="Times New Roman" w:hAnsi="Times New Roman" w:cs="Times New Roman"/>
          <w:sz w:val="24"/>
          <w:szCs w:val="24"/>
          <w:lang w:eastAsia="ru-RU"/>
        </w:rPr>
        <w:t>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с доставкой товаров с использованием посылок, бандеролей и иных почтовых отправлений, а также в случае, если момент заключения договора и момент передачи товара потребителю не совпадают, гарантийный срок исчисляется со</w:t>
      </w:r>
      <w:proofErr w:type="gramEnd"/>
      <w:r w:rsidRPr="00DF2C7D">
        <w:rPr>
          <w:rFonts w:ascii="Times New Roman" w:eastAsia="Times New Roman" w:hAnsi="Times New Roman" w:cs="Times New Roman"/>
          <w:sz w:val="24"/>
          <w:szCs w:val="24"/>
          <w:lang w:eastAsia="ru-RU"/>
        </w:rPr>
        <w:t xml:space="preserve"> дня доставки товара потребителю, а когда товар нуждается в специальной установке (подключении) или сборке, – со дня его установки (подключения) или сборки. </w:t>
      </w:r>
      <w:proofErr w:type="gramStart"/>
      <w:r w:rsidRPr="00DF2C7D">
        <w:rPr>
          <w:rFonts w:ascii="Times New Roman" w:eastAsia="Times New Roman" w:hAnsi="Times New Roman" w:cs="Times New Roman"/>
          <w:sz w:val="24"/>
          <w:szCs w:val="24"/>
          <w:lang w:eastAsia="ru-RU"/>
        </w:rPr>
        <w:t xml:space="preserve">Если потребитель лишен </w:t>
      </w:r>
      <w:r w:rsidRPr="00DF2C7D">
        <w:rPr>
          <w:rFonts w:ascii="Times New Roman" w:eastAsia="Times New Roman" w:hAnsi="Times New Roman" w:cs="Times New Roman"/>
          <w:sz w:val="24"/>
          <w:szCs w:val="24"/>
          <w:lang w:eastAsia="ru-RU"/>
        </w:rPr>
        <w:lastRenderedPageBreak/>
        <w:t>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w:t>
      </w:r>
      <w:proofErr w:type="gramEnd"/>
      <w:r w:rsidRPr="00DF2C7D">
        <w:rPr>
          <w:rFonts w:ascii="Times New Roman" w:eastAsia="Times New Roman" w:hAnsi="Times New Roman" w:cs="Times New Roman"/>
          <w:sz w:val="24"/>
          <w:szCs w:val="24"/>
          <w:lang w:eastAsia="ru-RU"/>
        </w:rPr>
        <w:t xml:space="preserve">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w:t>
      </w:r>
      <w:proofErr w:type="gramEnd"/>
      <w:r w:rsidRPr="00DF2C7D">
        <w:rPr>
          <w:rFonts w:ascii="Times New Roman" w:eastAsia="Times New Roman" w:hAnsi="Times New Roman" w:cs="Times New Roman"/>
          <w:sz w:val="24"/>
          <w:szCs w:val="24"/>
          <w:lang w:eastAsia="ru-RU"/>
        </w:rPr>
        <w:t xml:space="preserve">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w:t>
      </w:r>
      <w:proofErr w:type="gramStart"/>
      <w:r w:rsidRPr="00DF2C7D">
        <w:rPr>
          <w:rFonts w:ascii="Times New Roman" w:eastAsia="Times New Roman" w:hAnsi="Times New Roman" w:cs="Times New Roman"/>
          <w:sz w:val="24"/>
          <w:szCs w:val="24"/>
          <w:lang w:eastAsia="ru-RU"/>
        </w:rPr>
        <w:t>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потребителю, а в отношении недвижимого имущества – трех лет со дня его передачи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w:t>
      </w:r>
      <w:proofErr w:type="gramEnd"/>
      <w:r w:rsidRPr="00DF2C7D">
        <w:rPr>
          <w:rFonts w:ascii="Times New Roman" w:eastAsia="Times New Roman" w:hAnsi="Times New Roman" w:cs="Times New Roman"/>
          <w:sz w:val="24"/>
          <w:szCs w:val="24"/>
          <w:lang w:eastAsia="ru-RU"/>
        </w:rPr>
        <w:t xml:space="preserve"> 1.4 пункта 1 и частью второй пункта 5 статьи 20 настоящего Закона, если докажет, что недостатки возникли до реализации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реализации потребителю товара, если срок службы не установлен. </w:t>
      </w:r>
      <w:proofErr w:type="gramStart"/>
      <w:r w:rsidRPr="00DF2C7D">
        <w:rPr>
          <w:rFonts w:ascii="Times New Roman" w:eastAsia="Times New Roman" w:hAnsi="Times New Roman" w:cs="Times New Roman"/>
          <w:sz w:val="24"/>
          <w:szCs w:val="24"/>
          <w:lang w:eastAsia="ru-RU"/>
        </w:rPr>
        <w:t xml:space="preserve">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w:t>
      </w:r>
      <w:r w:rsidRPr="00DF2C7D">
        <w:rPr>
          <w:rFonts w:ascii="Times New Roman" w:eastAsia="Times New Roman" w:hAnsi="Times New Roman" w:cs="Times New Roman"/>
          <w:sz w:val="24"/>
          <w:szCs w:val="24"/>
          <w:lang w:eastAsia="ru-RU"/>
        </w:rPr>
        <w:lastRenderedPageBreak/>
        <w:t>поставщику, представителю в пределах установленного на товар срока службы или в течение</w:t>
      </w:r>
      <w:proofErr w:type="gramEnd"/>
      <w:r w:rsidRPr="00DF2C7D">
        <w:rPr>
          <w:rFonts w:ascii="Times New Roman" w:eastAsia="Times New Roman" w:hAnsi="Times New Roman" w:cs="Times New Roman"/>
          <w:sz w:val="24"/>
          <w:szCs w:val="24"/>
          <w:lang w:eastAsia="ru-RU"/>
        </w:rPr>
        <w:t xml:space="preserve"> десяти лет со дня реализации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Срок службы и срок годности товара исчисляются с момента изготовления товара. Если момент изготовления и момент готовности товара к использованию не совпадают, срок службы и срок годности его исчисляются с момента готовности товара к использованию, о чем должен быть проинформирован потребитель.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22. Безвозмездное устранение недостатков товара продавцом (изготовителем, поставщиком, представителем, ремонтной организацией)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Недостатки, обнаруженные в товаре, должны быть устранены продавцом (изготовителем, поставщиком, представителем, ремонтной организацией) безвозмездно и незамедлительно. В случае</w:t>
      </w:r>
      <w:proofErr w:type="gramStart"/>
      <w:r w:rsidRPr="00DF2C7D">
        <w:rPr>
          <w:rFonts w:ascii="Times New Roman" w:eastAsia="Times New Roman" w:hAnsi="Times New Roman" w:cs="Times New Roman"/>
          <w:sz w:val="24"/>
          <w:szCs w:val="24"/>
          <w:lang w:eastAsia="ru-RU"/>
        </w:rPr>
        <w:t>,</w:t>
      </w:r>
      <w:proofErr w:type="gramEnd"/>
      <w:r w:rsidRPr="00DF2C7D">
        <w:rPr>
          <w:rFonts w:ascii="Times New Roman" w:eastAsia="Times New Roman" w:hAnsi="Times New Roman" w:cs="Times New Roman"/>
          <w:sz w:val="24"/>
          <w:szCs w:val="24"/>
          <w:lang w:eastAsia="ru-RU"/>
        </w:rPr>
        <w:t xml:space="preserve"> если устранить недостатки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w:t>
      </w:r>
      <w:proofErr w:type="gramStart"/>
      <w:r w:rsidRPr="00DF2C7D">
        <w:rPr>
          <w:rFonts w:ascii="Times New Roman" w:eastAsia="Times New Roman" w:hAnsi="Times New Roman" w:cs="Times New Roman"/>
          <w:sz w:val="24"/>
          <w:szCs w:val="24"/>
          <w:lang w:eastAsia="ru-RU"/>
        </w:rPr>
        <w:t>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23. Замена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w:t>
      </w:r>
      <w:proofErr w:type="gramStart"/>
      <w:r w:rsidRPr="00DF2C7D">
        <w:rPr>
          <w:rFonts w:ascii="Times New Roman" w:eastAsia="Times New Roman" w:hAnsi="Times New Roman" w:cs="Times New Roman"/>
          <w:sz w:val="24"/>
          <w:szCs w:val="24"/>
          <w:lang w:eastAsia="ru-RU"/>
        </w:rPr>
        <w:t>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w:t>
      </w:r>
      <w:proofErr w:type="gramStart"/>
      <w:r w:rsidRPr="00DF2C7D">
        <w:rPr>
          <w:rFonts w:ascii="Times New Roman" w:eastAsia="Times New Roman" w:hAnsi="Times New Roman" w:cs="Times New Roman"/>
          <w:sz w:val="24"/>
          <w:szCs w:val="24"/>
          <w:lang w:eastAsia="ru-RU"/>
        </w:rPr>
        <w:t>Товар ненадлежащего качества должен быть заменен на новый, то есть на товар, не бывший в употреблении.</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замене товара гарантийный срок исчисляется заново со дня передачи товара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24. Права потребителя при нарушении продавцом сроков передачи предварительно оплаченного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w:t>
      </w:r>
      <w:proofErr w:type="gramStart"/>
      <w:r w:rsidRPr="00DF2C7D">
        <w:rPr>
          <w:rFonts w:ascii="Times New Roman" w:eastAsia="Times New Roman" w:hAnsi="Times New Roman" w:cs="Times New Roman"/>
          <w:sz w:val="24"/>
          <w:szCs w:val="24"/>
          <w:lang w:eastAsia="ru-RU"/>
        </w:rPr>
        <w:t>,</w:t>
      </w:r>
      <w:proofErr w:type="gramEnd"/>
      <w:r w:rsidRPr="00DF2C7D">
        <w:rPr>
          <w:rFonts w:ascii="Times New Roman" w:eastAsia="Times New Roman" w:hAnsi="Times New Roman" w:cs="Times New Roman"/>
          <w:sz w:val="24"/>
          <w:szCs w:val="24"/>
          <w:lang w:eastAsia="ru-RU"/>
        </w:rPr>
        <w:t xml:space="preserve">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 передачи оплаченного товара в установленный им новый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2.2. возврата суммы предварительной оплаты за товар, не переданный продавцом.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 xml:space="preserve">3. Потребитель также вправе потребовать полного возмещения убытков, причиненных ему вследствие </w:t>
      </w:r>
      <w:proofErr w:type="gramStart"/>
      <w:r w:rsidRPr="00DF2C7D">
        <w:rPr>
          <w:rFonts w:ascii="Times New Roman" w:eastAsia="Times New Roman" w:hAnsi="Times New Roman" w:cs="Times New Roman"/>
          <w:sz w:val="24"/>
          <w:szCs w:val="24"/>
          <w:lang w:eastAsia="ru-RU"/>
        </w:rPr>
        <w:t>нарушения</w:t>
      </w:r>
      <w:proofErr w:type="gramEnd"/>
      <w:r w:rsidRPr="00DF2C7D">
        <w:rPr>
          <w:rFonts w:ascii="Times New Roman" w:eastAsia="Times New Roman" w:hAnsi="Times New Roman" w:cs="Times New Roman"/>
          <w:sz w:val="24"/>
          <w:szCs w:val="24"/>
          <w:lang w:eastAsia="ru-RU"/>
        </w:rPr>
        <w:t xml:space="preserve"> установленного договором срока передачи предварительно оплаченного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за товар, если договором для начисления процентов не установлен более короткий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Требования потребителя о возврате суммы предварительной оплаты за товар и полном возмещении убытков подлежат удовлетворению продавцом незамедлительно. В случае</w:t>
      </w:r>
      <w:proofErr w:type="gramStart"/>
      <w:r w:rsidRPr="00DF2C7D">
        <w:rPr>
          <w:rFonts w:ascii="Times New Roman" w:eastAsia="Times New Roman" w:hAnsi="Times New Roman" w:cs="Times New Roman"/>
          <w:sz w:val="24"/>
          <w:szCs w:val="24"/>
          <w:lang w:eastAsia="ru-RU"/>
        </w:rPr>
        <w:t>,</w:t>
      </w:r>
      <w:proofErr w:type="gramEnd"/>
      <w:r w:rsidRPr="00DF2C7D">
        <w:rPr>
          <w:rFonts w:ascii="Times New Roman" w:eastAsia="Times New Roman" w:hAnsi="Times New Roman" w:cs="Times New Roman"/>
          <w:sz w:val="24"/>
          <w:szCs w:val="24"/>
          <w:lang w:eastAsia="ru-RU"/>
        </w:rPr>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w:t>
      </w:r>
      <w:proofErr w:type="gramStart"/>
      <w:r w:rsidRPr="00DF2C7D">
        <w:rPr>
          <w:rFonts w:ascii="Times New Roman" w:eastAsia="Times New Roman" w:hAnsi="Times New Roman" w:cs="Times New Roman"/>
          <w:sz w:val="24"/>
          <w:szCs w:val="24"/>
          <w:lang w:eastAsia="ru-RU"/>
        </w:rPr>
        <w:t>,</w:t>
      </w:r>
      <w:proofErr w:type="gramEnd"/>
      <w:r w:rsidRPr="00DF2C7D">
        <w:rPr>
          <w:rFonts w:ascii="Times New Roman" w:eastAsia="Times New Roman" w:hAnsi="Times New Roman" w:cs="Times New Roman"/>
          <w:sz w:val="24"/>
          <w:szCs w:val="24"/>
          <w:lang w:eastAsia="ru-RU"/>
        </w:rPr>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w:t>
      </w:r>
      <w:proofErr w:type="gramStart"/>
      <w:r w:rsidRPr="00DF2C7D">
        <w:rPr>
          <w:rFonts w:ascii="Times New Roman" w:eastAsia="Times New Roman" w:hAnsi="Times New Roman" w:cs="Times New Roman"/>
          <w:sz w:val="24"/>
          <w:szCs w:val="24"/>
          <w:lang w:eastAsia="ru-RU"/>
        </w:rPr>
        <w:t>За нарушение сроков, предусмотренных пунктом 1 и частью первой пункта 2 статьи 22, пунктом 1 и частью первой пункта 2 статьи 23, пунктом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w:t>
      </w:r>
      <w:proofErr w:type="gramEnd"/>
      <w:r w:rsidRPr="00DF2C7D">
        <w:rPr>
          <w:rFonts w:ascii="Times New Roman" w:eastAsia="Times New Roman" w:hAnsi="Times New Roman" w:cs="Times New Roman"/>
          <w:sz w:val="24"/>
          <w:szCs w:val="24"/>
          <w:lang w:eastAsia="ru-RU"/>
        </w:rPr>
        <w:t xml:space="preserve"> день просрочки неустойку в размере одного процента цены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Цена товара определяется исходя из цены товара аналогичной модели (марки, типа, артикула и др.), существующей на момент выплаты неустойки продавцом (изготовителем, поставщиком, представителем, ремонтной организацией)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аналогичного товара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пунктом 5 статьи 24, статьей 25 настоящего Закона, потребитель вправе по своему выбору предъявить иные требования, предусмотренные пунктами 1–3, 5–7 статьи 20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27. Расчеты с потребителем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При замене товара ненадлежащего качества на товар аналогичной модели (марки, типа, артикула и др.) перерасчет цены товара не производится.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При замене товара ненадлежащего качества на такой же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w:t>
      </w:r>
      <w:proofErr w:type="gramStart"/>
      <w:r w:rsidRPr="00DF2C7D">
        <w:rPr>
          <w:rFonts w:ascii="Times New Roman" w:eastAsia="Times New Roman" w:hAnsi="Times New Roman" w:cs="Times New Roman"/>
          <w:sz w:val="24"/>
          <w:szCs w:val="24"/>
          <w:lang w:eastAsia="ru-RU"/>
        </w:rPr>
        <w:t>,</w:t>
      </w:r>
      <w:proofErr w:type="gramEnd"/>
      <w:r w:rsidRPr="00DF2C7D">
        <w:rPr>
          <w:rFonts w:ascii="Times New Roman" w:eastAsia="Times New Roman" w:hAnsi="Times New Roman" w:cs="Times New Roman"/>
          <w:sz w:val="24"/>
          <w:szCs w:val="24"/>
          <w:lang w:eastAsia="ru-RU"/>
        </w:rPr>
        <w:t xml:space="preserve">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расторжении договора потребитель вправе потребовать возврата уплаченной за товар денежной суммы, а также возмещения разницы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w:t>
      </w:r>
      <w:proofErr w:type="gramStart"/>
      <w:r w:rsidRPr="00DF2C7D">
        <w:rPr>
          <w:rFonts w:ascii="Times New Roman" w:eastAsia="Times New Roman" w:hAnsi="Times New Roman" w:cs="Times New Roman"/>
          <w:sz w:val="24"/>
          <w:szCs w:val="24"/>
          <w:lang w:eastAsia="ru-RU"/>
        </w:rPr>
        <w:t xml:space="preserve">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w:t>
      </w:r>
      <w:r w:rsidRPr="00DF2C7D">
        <w:rPr>
          <w:rFonts w:ascii="Times New Roman" w:eastAsia="Times New Roman" w:hAnsi="Times New Roman" w:cs="Times New Roman"/>
          <w:sz w:val="24"/>
          <w:szCs w:val="24"/>
          <w:lang w:eastAsia="ru-RU"/>
        </w:rPr>
        <w:lastRenderedPageBreak/>
        <w:t>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28. Право потребителя на обмен и возврат товара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w:t>
      </w:r>
      <w:proofErr w:type="gramStart"/>
      <w:r w:rsidRPr="00DF2C7D">
        <w:rPr>
          <w:rFonts w:ascii="Times New Roman" w:eastAsia="Times New Roman" w:hAnsi="Times New Roman" w:cs="Times New Roman"/>
          <w:sz w:val="24"/>
          <w:szCs w:val="24"/>
          <w:lang w:eastAsia="ru-RU"/>
        </w:rPr>
        <w:t>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w:t>
      </w:r>
      <w:proofErr w:type="gramStart"/>
      <w:r w:rsidRPr="00DF2C7D">
        <w:rPr>
          <w:rFonts w:ascii="Times New Roman" w:eastAsia="Times New Roman" w:hAnsi="Times New Roman" w:cs="Times New Roman"/>
          <w:sz w:val="24"/>
          <w:szCs w:val="24"/>
          <w:lang w:eastAsia="ru-RU"/>
        </w:rPr>
        <w:t>,</w:t>
      </w:r>
      <w:proofErr w:type="gramEnd"/>
      <w:r w:rsidRPr="00DF2C7D">
        <w:rPr>
          <w:rFonts w:ascii="Times New Roman" w:eastAsia="Times New Roman" w:hAnsi="Times New Roman" w:cs="Times New Roman"/>
          <w:sz w:val="24"/>
          <w:szCs w:val="24"/>
          <w:lang w:eastAsia="ru-RU"/>
        </w:rPr>
        <w:t xml:space="preserve">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Пищевые продукты надлежащего качества обмену и возврату не подлежат.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разовую реализацию товаров на рынке.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4</w:t>
      </w:r>
      <w:r w:rsidRPr="00DF2C7D">
        <w:rPr>
          <w:rFonts w:ascii="Times New Roman" w:eastAsia="Times New Roman" w:hAnsi="Times New Roman" w:cs="Times New Roman"/>
          <w:sz w:val="24"/>
          <w:szCs w:val="24"/>
          <w:lang w:eastAsia="ru-RU"/>
        </w:rPr>
        <w:br/>
        <w:t>ЗАЩИТА ПРАВ ПОТРЕБИТЕЛЯ ПРИ ВЫПОЛНЕНИИ РАБОТ (ОКАЗАНИИ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29. Сроки выполнения работ (оказания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w:t>
      </w:r>
      <w:proofErr w:type="gramEnd"/>
      <w:r w:rsidRPr="00DF2C7D">
        <w:rPr>
          <w:rFonts w:ascii="Times New Roman" w:eastAsia="Times New Roman" w:hAnsi="Times New Roman" w:cs="Times New Roman"/>
          <w:sz w:val="24"/>
          <w:szCs w:val="24"/>
          <w:lang w:eastAsia="ru-RU"/>
        </w:rPr>
        <w:t xml:space="preserve">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30. Последствия нарушения исполнителем сроков выполнения работ (оказания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назначить исполнителю новый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потребовать соразмерного уменьшения установленной цены за выполнение работы (оказание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расторгнуть договор о выполнении работы (оказании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w:t>
      </w:r>
      <w:proofErr w:type="gramStart"/>
      <w:r w:rsidRPr="00DF2C7D">
        <w:rPr>
          <w:rFonts w:ascii="Times New Roman" w:eastAsia="Times New Roman" w:hAnsi="Times New Roman" w:cs="Times New Roman"/>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w:t>
      </w:r>
      <w:proofErr w:type="gramEnd"/>
      <w:r w:rsidRPr="00DF2C7D">
        <w:rPr>
          <w:rFonts w:ascii="Times New Roman" w:eastAsia="Times New Roman" w:hAnsi="Times New Roman" w:cs="Times New Roman"/>
          <w:sz w:val="24"/>
          <w:szCs w:val="24"/>
          <w:lang w:eastAsia="ru-RU"/>
        </w:rPr>
        <w:t xml:space="preserve">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31. Права потребителя при обнаружении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безвозмездного устранения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соразмерного уменьшения установленной цены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w:t>
      </w:r>
      <w:proofErr w:type="gramStart"/>
      <w:r w:rsidRPr="00DF2C7D">
        <w:rPr>
          <w:rFonts w:ascii="Times New Roman" w:eastAsia="Times New Roman" w:hAnsi="Times New Roman" w:cs="Times New Roman"/>
          <w:sz w:val="24"/>
          <w:szCs w:val="24"/>
          <w:lang w:eastAsia="ru-RU"/>
        </w:rPr>
        <w:t xml:space="preserve">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w:t>
      </w:r>
      <w:r w:rsidRPr="00DF2C7D">
        <w:rPr>
          <w:rFonts w:ascii="Times New Roman" w:eastAsia="Times New Roman" w:hAnsi="Times New Roman" w:cs="Times New Roman"/>
          <w:sz w:val="24"/>
          <w:szCs w:val="24"/>
          <w:lang w:eastAsia="ru-RU"/>
        </w:rPr>
        <w:lastRenderedPageBreak/>
        <w:t>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w:t>
      </w:r>
      <w:proofErr w:type="gramEnd"/>
      <w:r w:rsidRPr="00DF2C7D">
        <w:rPr>
          <w:rFonts w:ascii="Times New Roman" w:eastAsia="Times New Roman" w:hAnsi="Times New Roman" w:cs="Times New Roman"/>
          <w:sz w:val="24"/>
          <w:szCs w:val="24"/>
          <w:lang w:eastAsia="ru-RU"/>
        </w:rPr>
        <w:t xml:space="preserve"> были устранены либо являются существенными.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w:t>
      </w:r>
      <w:proofErr w:type="gramStart"/>
      <w:r w:rsidRPr="00DF2C7D">
        <w:rPr>
          <w:rFonts w:ascii="Times New Roman" w:eastAsia="Times New Roman" w:hAnsi="Times New Roman"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по проведению экспертизы.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w:t>
      </w:r>
      <w:proofErr w:type="gramStart"/>
      <w:r w:rsidRPr="00DF2C7D">
        <w:rPr>
          <w:rFonts w:ascii="Times New Roman" w:eastAsia="Times New Roman" w:hAnsi="Times New Roman" w:cs="Times New Roman"/>
          <w:sz w:val="24"/>
          <w:szCs w:val="24"/>
          <w:lang w:eastAsia="ru-RU"/>
        </w:rPr>
        <w:t>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порядке не предусмотрены более длительные сроки (сроки службы).</w:t>
      </w:r>
      <w:proofErr w:type="gramEnd"/>
      <w:r w:rsidRPr="00DF2C7D">
        <w:rPr>
          <w:rFonts w:ascii="Times New Roman" w:eastAsia="Times New Roman" w:hAnsi="Times New Roman" w:cs="Times New Roman"/>
          <w:sz w:val="24"/>
          <w:szCs w:val="24"/>
          <w:lang w:eastAsia="ru-RU"/>
        </w:rPr>
        <w:t xml:space="preserve">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w:t>
      </w:r>
      <w:proofErr w:type="gramStart"/>
      <w:r w:rsidRPr="00DF2C7D">
        <w:rPr>
          <w:rFonts w:ascii="Times New Roman" w:eastAsia="Times New Roman" w:hAnsi="Times New Roman" w:cs="Times New Roman"/>
          <w:sz w:val="24"/>
          <w:szCs w:val="24"/>
          <w:lang w:eastAsia="ru-RU"/>
        </w:rPr>
        <w:t>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w:t>
      </w:r>
      <w:proofErr w:type="gramEnd"/>
      <w:r w:rsidRPr="00DF2C7D">
        <w:rPr>
          <w:rFonts w:ascii="Times New Roman" w:eastAsia="Times New Roman" w:hAnsi="Times New Roman" w:cs="Times New Roman"/>
          <w:sz w:val="24"/>
          <w:szCs w:val="24"/>
          <w:lang w:eastAsia="ru-RU"/>
        </w:rPr>
        <w:t xml:space="preserve"> результата работы (услуги) или по причинам, возникшим до этого момента.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Срок службы результата работы исчисляется со дня окончания выполнения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32. Сроки устранения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rsidRPr="00DF2C7D">
        <w:rPr>
          <w:rFonts w:ascii="Times New Roman" w:eastAsia="Times New Roman" w:hAnsi="Times New Roman" w:cs="Times New Roman"/>
          <w:sz w:val="24"/>
          <w:szCs w:val="24"/>
          <w:lang w:eastAsia="ru-RU"/>
        </w:rPr>
        <w:t xml:space="preserve">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нарушения указанных сроков потребитель вправе предъявить исполнителю иные требования, предусмотренные пунктами 1 и 3 статьи 31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Статья 33. Сроки удовлетворения отдельных требований потребителя при выполнении работ (оказании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w:t>
      </w:r>
      <w:proofErr w:type="gramStart"/>
      <w:r w:rsidRPr="00DF2C7D">
        <w:rPr>
          <w:rFonts w:ascii="Times New Roman" w:eastAsia="Times New Roman" w:hAnsi="Times New Roman" w:cs="Times New Roman"/>
          <w:sz w:val="24"/>
          <w:szCs w:val="24"/>
          <w:lang w:eastAsia="ru-RU"/>
        </w:rPr>
        <w:t>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w:t>
      </w:r>
      <w:proofErr w:type="gramEnd"/>
      <w:r w:rsidRPr="00DF2C7D">
        <w:rPr>
          <w:rFonts w:ascii="Times New Roman" w:eastAsia="Times New Roman" w:hAnsi="Times New Roman" w:cs="Times New Roman"/>
          <w:sz w:val="24"/>
          <w:szCs w:val="24"/>
          <w:lang w:eastAsia="ru-RU"/>
        </w:rPr>
        <w:t xml:space="preserve"> работу (оказанную услугу) денежной суммы подлежат удовлетворению в течение семи дней со дня предъявления соответствующего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w:t>
      </w:r>
      <w:proofErr w:type="gramStart"/>
      <w:r w:rsidRPr="00DF2C7D">
        <w:rPr>
          <w:rFonts w:ascii="Times New Roman" w:eastAsia="Times New Roman" w:hAnsi="Times New Roman" w:cs="Times New Roman"/>
          <w:sz w:val="24"/>
          <w:szCs w:val="24"/>
          <w:lang w:eastAsia="ru-RU"/>
        </w:rPr>
        <w:t>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w:t>
      </w:r>
      <w:proofErr w:type="gramEnd"/>
      <w:r w:rsidRPr="00DF2C7D">
        <w:rPr>
          <w:rFonts w:ascii="Times New Roman" w:eastAsia="Times New Roman" w:hAnsi="Times New Roman" w:cs="Times New Roman"/>
          <w:sz w:val="24"/>
          <w:szCs w:val="24"/>
          <w:lang w:eastAsia="ru-RU"/>
        </w:rPr>
        <w:t xml:space="preserve"> потребителем размера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w:t>
      </w:r>
      <w:proofErr w:type="gramStart"/>
      <w:r w:rsidRPr="00DF2C7D">
        <w:rPr>
          <w:rFonts w:ascii="Times New Roman" w:eastAsia="Times New Roman" w:hAnsi="Times New Roman" w:cs="Times New Roman"/>
          <w:sz w:val="24"/>
          <w:szCs w:val="24"/>
          <w:lang w:eastAsia="ru-RU"/>
        </w:rPr>
        <w:t>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rsidRPr="00DF2C7D">
        <w:rPr>
          <w:rFonts w:ascii="Times New Roman" w:eastAsia="Times New Roman" w:hAnsi="Times New Roman" w:cs="Times New Roman"/>
          <w:sz w:val="24"/>
          <w:szCs w:val="24"/>
          <w:lang w:eastAsia="ru-RU"/>
        </w:rPr>
        <w:t xml:space="preserve">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пунктами 1 и 3 статьи 31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34. Смета либо калькуляция на выполнение работы (оказание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 xml:space="preserve">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w:t>
      </w:r>
      <w:r w:rsidRPr="00DF2C7D">
        <w:rPr>
          <w:rFonts w:ascii="Times New Roman" w:eastAsia="Times New Roman" w:hAnsi="Times New Roman" w:cs="Times New Roman"/>
          <w:sz w:val="24"/>
          <w:szCs w:val="24"/>
          <w:lang w:eastAsia="ru-RU"/>
        </w:rPr>
        <w:lastRenderedPageBreak/>
        <w:t>а также законами и нормативными правовыми актами Президента Республики Беларусь о долевом строительстве жилья.</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35. Выполнение работы (оказание услуги) из материала исполнителя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36. Выполнение работы (оказание услуги) из материала (с вещью)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Исполнитель обязан: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3.1. предупредить потребителя о непригодности или недоброкачественности переданного потребителем материала (вещи);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w:t>
      </w:r>
      <w:proofErr w:type="gramStart"/>
      <w:r w:rsidRPr="00DF2C7D">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Статья 38. Порядок расчетов за выполненную работу (оказанную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39. Правила бытового и иных видов обслуживания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40. Регулирование выполнения отдельных видов работ (оказания отдельных видов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5</w:t>
      </w:r>
      <w:r w:rsidRPr="00DF2C7D">
        <w:rPr>
          <w:rFonts w:ascii="Times New Roman" w:eastAsia="Times New Roman" w:hAnsi="Times New Roman" w:cs="Times New Roman"/>
          <w:sz w:val="24"/>
          <w:szCs w:val="24"/>
          <w:lang w:eastAsia="ru-RU"/>
        </w:rPr>
        <w:br/>
        <w:t>ГОСУДАРСТВЕННАЯ ЗАЩИТА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41. Государственные органы, осуществляющие защиту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Государственную защиту прав потребителя осуществляют в пределах своей </w:t>
      </w:r>
      <w:proofErr w:type="gramStart"/>
      <w:r w:rsidRPr="00DF2C7D">
        <w:rPr>
          <w:rFonts w:ascii="Times New Roman" w:eastAsia="Times New Roman" w:hAnsi="Times New Roman" w:cs="Times New Roman"/>
          <w:sz w:val="24"/>
          <w:szCs w:val="24"/>
          <w:lang w:eastAsia="ru-RU"/>
        </w:rPr>
        <w:t>компетенции</w:t>
      </w:r>
      <w:proofErr w:type="gramEnd"/>
      <w:r w:rsidRPr="00DF2C7D">
        <w:rPr>
          <w:rFonts w:ascii="Times New Roman" w:eastAsia="Times New Roman" w:hAnsi="Times New Roman" w:cs="Times New Roman"/>
          <w:sz w:val="24"/>
          <w:szCs w:val="24"/>
          <w:lang w:eastAsia="ru-RU"/>
        </w:rPr>
        <w:t xml:space="preserve"> уполномоченные государственные органы.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42. Полномочия Министерства торговли Республики Беларусь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Министерство торговли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w:t>
      </w:r>
      <w:proofErr w:type="gramEnd"/>
      <w:r w:rsidRPr="00DF2C7D">
        <w:rPr>
          <w:rFonts w:ascii="Times New Roman" w:eastAsia="Times New Roman" w:hAnsi="Times New Roman" w:cs="Times New Roman"/>
          <w:sz w:val="24"/>
          <w:szCs w:val="24"/>
          <w:lang w:eastAsia="ru-RU"/>
        </w:rPr>
        <w:t xml:space="preserve"> </w:t>
      </w:r>
      <w:proofErr w:type="gramStart"/>
      <w:r w:rsidRPr="00DF2C7D">
        <w:rPr>
          <w:rFonts w:ascii="Times New Roman" w:eastAsia="Times New Roman" w:hAnsi="Times New Roman" w:cs="Times New Roman"/>
          <w:sz w:val="24"/>
          <w:szCs w:val="24"/>
          <w:lang w:eastAsia="ru-RU"/>
        </w:rPr>
        <w:t>прекращении</w:t>
      </w:r>
      <w:proofErr w:type="gramEnd"/>
      <w:r w:rsidRPr="00DF2C7D">
        <w:rPr>
          <w:rFonts w:ascii="Times New Roman" w:eastAsia="Times New Roman" w:hAnsi="Times New Roman" w:cs="Times New Roman"/>
          <w:sz w:val="24"/>
          <w:szCs w:val="24"/>
          <w:lang w:eastAsia="ru-RU"/>
        </w:rPr>
        <w:t xml:space="preserve"> реализации потребителям таких товаров (работ, услуг) до устранения допущенных нарушений;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направляет материалы о нарушении прав потребителя в государственные органы и государственные организации, выдавшие специальные разрешения (лицензии) на осуществление соответствующего вида деятельности, для решения вопроса о приостановлении действия специального разрешения (лицензии) до устранения допущенных нарушений либо о прекращении действия специального разрешения (лицензии);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осуществляет контроль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1.8. осуществляет иные права по защите прав потребителей, предусмотренные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Должностные лица Министерства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Государственные органы и иные организации, а также индивидуальные предприниматели обязаны по требованию Министерства торговли Республики Беларусь предоставлять в установленном порядке информацию, необходимую для осуществления этим министерством полномочий, предусмотренных настоящим Законом.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Решения о защите прав потребителя, принимаемые Министерством торговли Республики Беларусь в пределах своей компетенции, являются обязательными для всех государственных органов, а также организаций, индивидуальных предпринимателей и иных физических лиц.</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43. Полномочия местных исполнительных и распорядительных органов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целях защиты прав потребителей местные исполнительные и распорядительные органы обязаны: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организовывать разъяснение законодательства и оказывать юридическую помощь населению по вопросам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w:t>
      </w:r>
      <w:proofErr w:type="gramEnd"/>
      <w:r w:rsidRPr="00DF2C7D">
        <w:rPr>
          <w:rFonts w:ascii="Times New Roman" w:eastAsia="Times New Roman" w:hAnsi="Times New Roman" w:cs="Times New Roman"/>
          <w:sz w:val="24"/>
          <w:szCs w:val="24"/>
          <w:lang w:eastAsia="ru-RU"/>
        </w:rPr>
        <w:t xml:space="preserve"> реализации потребителям таких товаров (работ, услуг) до устранения допущенных нарушений;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обращаться в суд с иском 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осуществлять иные функции по защите прав потребителей, предусмотренные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44. Судебная защита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Защита прав потребителей в судебном порядке осуществляется в соответствии с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w:t>
      </w:r>
      <w:proofErr w:type="gramEnd"/>
      <w:r w:rsidRPr="00DF2C7D">
        <w:rPr>
          <w:rFonts w:ascii="Times New Roman" w:eastAsia="Times New Roman" w:hAnsi="Times New Roman" w:cs="Times New Roman"/>
          <w:sz w:val="24"/>
          <w:szCs w:val="24"/>
          <w:lang w:eastAsia="ru-RU"/>
        </w:rPr>
        <w:t xml:space="preserve">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45. Обжалование предписаний и решений уполномоченных государственных органов по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торговли Республики Беларусь и иных </w:t>
      </w:r>
      <w:r w:rsidRPr="00DF2C7D">
        <w:rPr>
          <w:rFonts w:ascii="Times New Roman" w:eastAsia="Times New Roman" w:hAnsi="Times New Roman" w:cs="Times New Roman"/>
          <w:sz w:val="24"/>
          <w:szCs w:val="24"/>
          <w:lang w:eastAsia="ru-RU"/>
        </w:rPr>
        <w:lastRenderedPageBreak/>
        <w:t>государственных органов, осуществляющих государственную защиту прав потребителей в пределах своей компетенции.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6</w:t>
      </w:r>
      <w:r w:rsidRPr="00DF2C7D">
        <w:rPr>
          <w:rFonts w:ascii="Times New Roman" w:eastAsia="Times New Roman" w:hAnsi="Times New Roman" w:cs="Times New Roman"/>
          <w:sz w:val="24"/>
          <w:szCs w:val="24"/>
          <w:lang w:eastAsia="ru-RU"/>
        </w:rPr>
        <w:br/>
        <w:t>ОБЩЕСТВЕННАЯ ЗАЩИТА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46. Право потребителей на создание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47. Права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Общественные объединения потребителей имеют право: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оборота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w:t>
      </w:r>
      <w:proofErr w:type="gramEnd"/>
      <w:r w:rsidRPr="00DF2C7D">
        <w:rPr>
          <w:rFonts w:ascii="Times New Roman" w:eastAsia="Times New Roman" w:hAnsi="Times New Roman" w:cs="Times New Roman"/>
          <w:sz w:val="24"/>
          <w:szCs w:val="24"/>
          <w:lang w:eastAsia="ru-RU"/>
        </w:rPr>
        <w:t>) по неправомерно завышенным ценам;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осуществлять информационно-просветительскую деятельность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давать на безвозмездной основе консультации потребителю по вопросам защиты его прав;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1.11. предъявлять иск в суд о признании действий изготовителя (продавца, поставщика, представителя, исполнителя, ремонтной организации) </w:t>
      </w:r>
      <w:proofErr w:type="gramStart"/>
      <w:r w:rsidRPr="00DF2C7D">
        <w:rPr>
          <w:rFonts w:ascii="Times New Roman" w:eastAsia="Times New Roman" w:hAnsi="Times New Roman" w:cs="Times New Roman"/>
          <w:sz w:val="24"/>
          <w:szCs w:val="24"/>
          <w:lang w:eastAsia="ru-RU"/>
        </w:rPr>
        <w:t>противоправными</w:t>
      </w:r>
      <w:proofErr w:type="gramEnd"/>
      <w:r w:rsidRPr="00DF2C7D">
        <w:rPr>
          <w:rFonts w:ascii="Times New Roman" w:eastAsia="Times New Roman" w:hAnsi="Times New Roman" w:cs="Times New Roman"/>
          <w:sz w:val="24"/>
          <w:szCs w:val="24"/>
          <w:lang w:eastAsia="ru-RU"/>
        </w:rPr>
        <w:t>, условий договора недействительными в отношении неопределенного круга потребителей и прекращении этих действий.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Общественные объединения потребителей могут иметь иные права, предусмотренные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48. Особенности реализации отдельных прав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w:t>
      </w:r>
      <w:proofErr w:type="gramStart"/>
      <w:r w:rsidRPr="00DF2C7D">
        <w:rPr>
          <w:rFonts w:ascii="Times New Roman" w:eastAsia="Times New Roman" w:hAnsi="Times New Roman" w:cs="Times New Roman"/>
          <w:sz w:val="24"/>
          <w:szCs w:val="24"/>
          <w:lang w:eastAsia="ru-RU"/>
        </w:rPr>
        <w:t>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w:t>
      </w:r>
      <w:proofErr w:type="gramStart"/>
      <w:r w:rsidRPr="00DF2C7D">
        <w:rPr>
          <w:rFonts w:ascii="Times New Roman" w:eastAsia="Times New Roman" w:hAnsi="Times New Roman" w:cs="Times New Roman"/>
          <w:sz w:val="24"/>
          <w:szCs w:val="24"/>
          <w:lang w:eastAsia="ru-RU"/>
        </w:rPr>
        <w:t>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 решению суда, вынесенному по иску о защите прав потребителя, с которым обращалось общественное объединение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случаях, предусмотренных абзацем вторым части первой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отметка о причинах отказа в удовлетворении замечаний и (или) предложений потребителя, изложенных в книге замечаний и предложений;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2C7D">
        <w:rPr>
          <w:rFonts w:ascii="Times New Roman" w:eastAsia="Times New Roman" w:hAnsi="Times New Roman" w:cs="Times New Roman"/>
          <w:sz w:val="24"/>
          <w:szCs w:val="24"/>
          <w:lang w:eastAsia="ru-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roofErr w:type="gramEnd"/>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w:t>
      </w:r>
      <w:proofErr w:type="gramStart"/>
      <w:r w:rsidRPr="00DF2C7D">
        <w:rPr>
          <w:rFonts w:ascii="Times New Roman" w:eastAsia="Times New Roman" w:hAnsi="Times New Roman" w:cs="Times New Roman"/>
          <w:sz w:val="24"/>
          <w:szCs w:val="24"/>
          <w:lang w:eastAsia="ru-RU"/>
        </w:rPr>
        <w:t>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w:t>
      </w:r>
      <w:proofErr w:type="gramEnd"/>
      <w:r w:rsidRPr="00DF2C7D">
        <w:rPr>
          <w:rFonts w:ascii="Times New Roman" w:eastAsia="Times New Roman" w:hAnsi="Times New Roman" w:cs="Times New Roman"/>
          <w:sz w:val="24"/>
          <w:szCs w:val="24"/>
          <w:lang w:eastAsia="ru-RU"/>
        </w:rPr>
        <w:t xml:space="preserve"> </w:t>
      </w:r>
      <w:proofErr w:type="gramStart"/>
      <w:r w:rsidRPr="00DF2C7D">
        <w:rPr>
          <w:rFonts w:ascii="Times New Roman" w:eastAsia="Times New Roman" w:hAnsi="Times New Roman" w:cs="Times New Roman"/>
          <w:sz w:val="24"/>
          <w:szCs w:val="24"/>
          <w:lang w:eastAsia="ru-RU"/>
        </w:rPr>
        <w:t>условии</w:t>
      </w:r>
      <w:proofErr w:type="gramEnd"/>
      <w:r w:rsidRPr="00DF2C7D">
        <w:rPr>
          <w:rFonts w:ascii="Times New Roman" w:eastAsia="Times New Roman" w:hAnsi="Times New Roman" w:cs="Times New Roman"/>
          <w:sz w:val="24"/>
          <w:szCs w:val="24"/>
          <w:lang w:eastAsia="ru-RU"/>
        </w:rPr>
        <w:t xml:space="preserve">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торговли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DF2C7D" w:rsidRPr="00DF2C7D" w:rsidTr="00DF2C7D">
        <w:tc>
          <w:tcPr>
            <w:tcW w:w="2500" w:type="pct"/>
            <w:tcMar>
              <w:top w:w="0" w:type="dxa"/>
              <w:left w:w="6" w:type="dxa"/>
              <w:bottom w:w="0" w:type="dxa"/>
              <w:right w:w="6" w:type="dxa"/>
            </w:tcMar>
            <w:vAlign w:val="bottom"/>
            <w:hideMark/>
          </w:tcPr>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Президент Республики Беларусь</w:t>
            </w:r>
          </w:p>
        </w:tc>
        <w:tc>
          <w:tcPr>
            <w:tcW w:w="2500" w:type="pct"/>
            <w:tcMar>
              <w:top w:w="0" w:type="dxa"/>
              <w:left w:w="6" w:type="dxa"/>
              <w:bottom w:w="0" w:type="dxa"/>
              <w:right w:w="6" w:type="dxa"/>
            </w:tcMar>
            <w:vAlign w:val="bottom"/>
            <w:hideMark/>
          </w:tcPr>
          <w:p w:rsidR="00DF2C7D" w:rsidRPr="00DF2C7D" w:rsidRDefault="00DF2C7D" w:rsidP="00DF2C7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DF2C7D">
              <w:rPr>
                <w:rFonts w:ascii="Times New Roman" w:eastAsia="Times New Roman" w:hAnsi="Times New Roman" w:cs="Times New Roman"/>
                <w:sz w:val="24"/>
                <w:szCs w:val="24"/>
                <w:lang w:eastAsia="ru-RU"/>
              </w:rPr>
              <w:t>А.Лукашенко</w:t>
            </w:r>
            <w:proofErr w:type="spellEnd"/>
          </w:p>
        </w:tc>
      </w:tr>
    </w:tbl>
    <w:p w:rsidR="00EB5103" w:rsidRDefault="00EB5103"/>
    <w:sectPr w:rsidR="00EB5103" w:rsidSect="00EB5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7D"/>
    <w:rsid w:val="00006449"/>
    <w:rsid w:val="002A0F0D"/>
    <w:rsid w:val="00830CB5"/>
    <w:rsid w:val="00A866CC"/>
    <w:rsid w:val="00D722B5"/>
    <w:rsid w:val="00DF0D56"/>
    <w:rsid w:val="00DF2C7D"/>
    <w:rsid w:val="00E22E40"/>
    <w:rsid w:val="00EB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F2C7D"/>
  </w:style>
  <w:style w:type="character" w:customStyle="1" w:styleId="datepr">
    <w:name w:val="datepr"/>
    <w:basedOn w:val="a0"/>
    <w:rsid w:val="00DF2C7D"/>
  </w:style>
  <w:style w:type="character" w:customStyle="1" w:styleId="number">
    <w:name w:val="number"/>
    <w:basedOn w:val="a0"/>
    <w:rsid w:val="00DF2C7D"/>
  </w:style>
  <w:style w:type="paragraph" w:customStyle="1" w:styleId="1">
    <w:name w:val="Название1"/>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F2C7D"/>
  </w:style>
  <w:style w:type="character" w:customStyle="1" w:styleId="pers">
    <w:name w:val="pers"/>
    <w:basedOn w:val="a0"/>
    <w:rsid w:val="00DF2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F2C7D"/>
  </w:style>
  <w:style w:type="character" w:customStyle="1" w:styleId="datepr">
    <w:name w:val="datepr"/>
    <w:basedOn w:val="a0"/>
    <w:rsid w:val="00DF2C7D"/>
  </w:style>
  <w:style w:type="character" w:customStyle="1" w:styleId="number">
    <w:name w:val="number"/>
    <w:basedOn w:val="a0"/>
    <w:rsid w:val="00DF2C7D"/>
  </w:style>
  <w:style w:type="paragraph" w:customStyle="1" w:styleId="1">
    <w:name w:val="Название1"/>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F2C7D"/>
  </w:style>
  <w:style w:type="character" w:customStyle="1" w:styleId="pers">
    <w:name w:val="pers"/>
    <w:basedOn w:val="a0"/>
    <w:rsid w:val="00DF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58FF-59E4-428A-A42E-7F791BC3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17204</Words>
  <Characters>98064</Characters>
  <Application>Microsoft Office Word</Application>
  <DocSecurity>4</DocSecurity>
  <Lines>817</Lines>
  <Paragraphs>230</Paragraphs>
  <ScaleCrop>false</ScaleCrop>
  <HeadingPairs>
    <vt:vector size="2" baseType="variant">
      <vt:variant>
        <vt:lpstr>Название</vt:lpstr>
      </vt:variant>
      <vt:variant>
        <vt:i4>1</vt:i4>
      </vt:variant>
    </vt:vector>
  </HeadingPairs>
  <TitlesOfParts>
    <vt:vector size="1" baseType="lpstr">
      <vt:lpstr>О защите прав потребителей</vt:lpstr>
    </vt:vector>
  </TitlesOfParts>
  <Company/>
  <LinksUpToDate>false</LinksUpToDate>
  <CharactersWithSpaces>115038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защите прав потребителей</dc:title>
  <dc:subject>ЗАКОН РЕСПУБЛИКИ БЕЛАРУСЬ</dc:subject>
  <dc:creator>http://alus.by/</dc:creator>
  <cp:keywords>закон о защите прав потребителей</cp:keywords>
  <dc:description>Закон Республики Беларусь от 4 января 2003 г. № 183-З (Национальный реестр правовых актов Республики Беларусь, 2003 г., № 8, 2/932) &lt;H10300183&gt;;
Закон Республики Беларусь от 29 июня 2006 г. № 137-З (Национальный реестр правовых актов Республики Беларусь, 2006 г., № 107, 2/1235) &lt;H10600137&gt;;
Закон Республики Беларусь от 20 июля 2006 г. № 162-З (Национальный реестр правовых актов Республики Беларусь, 2006 г., № 122, 2/1259) &lt;H10600162&gt;;
Закон Республики Беларусь от 8 июля 2008 г. № 366-З (Национальный реестр правовых актов Республики Беларусь, 2008 г., № 170, 2/1463) – новая редакция &lt;H10800366&gt;;
Закон Республики Беларусь от 2 мая 2012 г. № 353-З (Национальный реестр правовых актов Республики Беларусь, 2012 г., № 52, 2/1905) &lt;H11200353&gt;;
Закон Республики Беларусь от 4 января 2014 г. № 106-З (Национальный правовой Интернет-портал Республики Беларусь, 11.01.2014, 2/2104) &lt;H11400106&gt;</dc:description>
  <cp:lastModifiedBy>Yulia Kotko</cp:lastModifiedBy>
  <cp:revision>2</cp:revision>
  <cp:lastPrinted>2014-02-26T06:11:00Z</cp:lastPrinted>
  <dcterms:created xsi:type="dcterms:W3CDTF">2015-09-14T11:05:00Z</dcterms:created>
  <dcterms:modified xsi:type="dcterms:W3CDTF">2015-09-14T11:05:00Z</dcterms:modified>
  <cp:category>Правовые акты</cp:category>
</cp:coreProperties>
</file>